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73E4E" w14:textId="77777777" w:rsidR="000E25E6" w:rsidRDefault="000E25E6" w:rsidP="00FD557D">
      <w:pPr>
        <w:pStyle w:val="SIHeading2"/>
      </w:pPr>
    </w:p>
    <w:p w14:paraId="063E142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9FF987E" w14:textId="77777777" w:rsidTr="00146EEC">
        <w:tc>
          <w:tcPr>
            <w:tcW w:w="2689" w:type="dxa"/>
          </w:tcPr>
          <w:p w14:paraId="1697C4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5F31A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46E3F" w14:paraId="751520FE" w14:textId="77777777" w:rsidTr="00272EFB">
        <w:tc>
          <w:tcPr>
            <w:tcW w:w="2689" w:type="dxa"/>
          </w:tcPr>
          <w:p w14:paraId="4CB8EF9D" w14:textId="74342D3E" w:rsidR="00546E3F" w:rsidRPr="00546E3F" w:rsidRDefault="00546E3F" w:rsidP="00546E3F">
            <w:pPr>
              <w:pStyle w:val="SIText"/>
            </w:pPr>
            <w:r w:rsidRPr="00CC451E">
              <w:t>Release</w:t>
            </w:r>
            <w:r w:rsidRPr="00546E3F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6DCD391E" w14:textId="38BD400D" w:rsidR="00546E3F" w:rsidRPr="00546E3F" w:rsidRDefault="00546E3F" w:rsidP="00546E3F">
            <w:pPr>
              <w:pStyle w:val="SIText"/>
            </w:pPr>
            <w:r>
              <w:t>This version released with AHC Agriculture, Horticulture and Conservation and Land Management Training Packa</w:t>
            </w:r>
            <w:bookmarkStart w:id="0" w:name="_GoBack"/>
            <w:bookmarkEnd w:id="0"/>
            <w:r>
              <w:t>ge V</w:t>
            </w:r>
            <w:r w:rsidR="00D317E8">
              <w:t>ersion 6</w:t>
            </w:r>
            <w:r>
              <w:t>.0.</w:t>
            </w:r>
          </w:p>
        </w:tc>
      </w:tr>
      <w:tr w:rsidR="00F1480E" w14:paraId="38D4D162" w14:textId="77777777" w:rsidTr="00146EEC">
        <w:tc>
          <w:tcPr>
            <w:tcW w:w="2689" w:type="dxa"/>
          </w:tcPr>
          <w:p w14:paraId="5D8A2404" w14:textId="51E762C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7948C3D" w14:textId="1C3D3BEB" w:rsidR="00F1480E" w:rsidRPr="00A41872" w:rsidRDefault="003206D0" w:rsidP="00A41872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5771728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F8F894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6442573" w14:textId="743056C6" w:rsidR="00F1480E" w:rsidRPr="000754EC" w:rsidRDefault="0072737B" w:rsidP="000754EC">
            <w:pPr>
              <w:pStyle w:val="SIUNITCODE"/>
            </w:pPr>
            <w:r w:rsidRPr="0072737B">
              <w:t>AHC</w:t>
            </w:r>
            <w:r w:rsidR="00656BB0">
              <w:t>ECR</w:t>
            </w:r>
            <w:r w:rsidRPr="0072737B">
              <w:t>202</w:t>
            </w:r>
          </w:p>
        </w:tc>
        <w:tc>
          <w:tcPr>
            <w:tcW w:w="3604" w:type="pct"/>
            <w:shd w:val="clear" w:color="auto" w:fill="auto"/>
          </w:tcPr>
          <w:p w14:paraId="6F5D7648" w14:textId="4E945664" w:rsidR="00F1480E" w:rsidRPr="000754EC" w:rsidRDefault="0072737B" w:rsidP="000754EC">
            <w:pPr>
              <w:pStyle w:val="SIUnittitle"/>
            </w:pPr>
            <w:r w:rsidRPr="0072737B">
              <w:t>Maintain wildlife habitat refuges</w:t>
            </w:r>
          </w:p>
        </w:tc>
      </w:tr>
      <w:tr w:rsidR="00F1480E" w:rsidRPr="00963A46" w14:paraId="08E07D10" w14:textId="77777777" w:rsidTr="00CA2922">
        <w:tc>
          <w:tcPr>
            <w:tcW w:w="1396" w:type="pct"/>
            <w:shd w:val="clear" w:color="auto" w:fill="auto"/>
          </w:tcPr>
          <w:p w14:paraId="7091B8C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16A008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D9AF655" w14:textId="5EC057CF" w:rsidR="00213FF6" w:rsidRPr="00213FF6" w:rsidRDefault="00213FF6" w:rsidP="00213FF6">
            <w:pPr>
              <w:pStyle w:val="SIText"/>
            </w:pPr>
            <w:r w:rsidRPr="00213FF6">
              <w:t>This unit of competency describes the skills and knowledge required to maintain wildlife habitats and refuges to protect desirable animal species</w:t>
            </w:r>
            <w:r w:rsidR="00D317E8">
              <w:t xml:space="preserve"> from invasive species.</w:t>
            </w:r>
          </w:p>
          <w:p w14:paraId="6CE9116A" w14:textId="77777777" w:rsidR="00213FF6" w:rsidRPr="00213FF6" w:rsidRDefault="00213FF6" w:rsidP="00213FF6">
            <w:pPr>
              <w:pStyle w:val="SIText"/>
            </w:pPr>
          </w:p>
          <w:p w14:paraId="154D7482" w14:textId="3AE37FAD" w:rsidR="00213FF6" w:rsidRPr="00213FF6" w:rsidRDefault="005D537A" w:rsidP="00213FF6">
            <w:pPr>
              <w:pStyle w:val="SIText"/>
            </w:pPr>
            <w:r>
              <w:t>The unit applies to individuals</w:t>
            </w:r>
            <w:r w:rsidR="00213FF6" w:rsidRPr="00213FF6">
              <w:t xml:space="preserve"> who work under supervision and exercise limited autonomy with some accountability for own work. They undertake defined activities and work in a structured context.</w:t>
            </w:r>
          </w:p>
          <w:p w14:paraId="577B61B0" w14:textId="77777777" w:rsidR="00213FF6" w:rsidRPr="00213FF6" w:rsidRDefault="00213FF6" w:rsidP="00213FF6">
            <w:pPr>
              <w:pStyle w:val="SIText"/>
            </w:pPr>
          </w:p>
          <w:p w14:paraId="42CE8C13" w14:textId="2C5352FD" w:rsidR="00373436" w:rsidRPr="000754EC" w:rsidRDefault="00546E3F" w:rsidP="00213FF6">
            <w:pPr>
              <w:pStyle w:val="SIText"/>
            </w:pPr>
            <w:r w:rsidRPr="00546E3F">
              <w:t>No licensing, legislative or certification requirements are known to apply to this unit at the time of publication.</w:t>
            </w:r>
          </w:p>
        </w:tc>
      </w:tr>
      <w:tr w:rsidR="00F1480E" w:rsidRPr="00963A46" w14:paraId="76548575" w14:textId="77777777" w:rsidTr="00CA2922">
        <w:tc>
          <w:tcPr>
            <w:tcW w:w="1396" w:type="pct"/>
            <w:shd w:val="clear" w:color="auto" w:fill="auto"/>
          </w:tcPr>
          <w:p w14:paraId="272A7F3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45F47DC" w14:textId="4B3F71E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7531439" w14:textId="77777777" w:rsidTr="00CA2922">
        <w:tc>
          <w:tcPr>
            <w:tcW w:w="1396" w:type="pct"/>
            <w:shd w:val="clear" w:color="auto" w:fill="auto"/>
          </w:tcPr>
          <w:p w14:paraId="2390BEB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2F1F510" w14:textId="13A38D01" w:rsidR="00F1480E" w:rsidRPr="001650C3" w:rsidRDefault="00656BB0" w:rsidP="001650C3">
            <w:pPr>
              <w:pStyle w:val="SIText"/>
            </w:pPr>
            <w:r>
              <w:t>Ecological Restoration (ECR)</w:t>
            </w:r>
          </w:p>
        </w:tc>
      </w:tr>
    </w:tbl>
    <w:p w14:paraId="693B85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E8D62A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B6B68D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2A1A6E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8AB0F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10EA65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A10333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D7260" w:rsidRPr="00963A46" w14:paraId="750CD04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B476C2" w14:textId="4BD94D90" w:rsidR="003D7260" w:rsidRPr="003D7260" w:rsidRDefault="003D7260" w:rsidP="003D7260">
            <w:pPr>
              <w:pStyle w:val="SIText"/>
            </w:pPr>
            <w:r w:rsidRPr="003D7260">
              <w:t>1. Assess the scope of the refuge maintenance job</w:t>
            </w:r>
          </w:p>
        </w:tc>
        <w:tc>
          <w:tcPr>
            <w:tcW w:w="3604" w:type="pct"/>
            <w:shd w:val="clear" w:color="auto" w:fill="auto"/>
          </w:tcPr>
          <w:p w14:paraId="0059809D" w14:textId="046511B8" w:rsidR="003D7260" w:rsidRPr="003D7260" w:rsidRDefault="003D7260" w:rsidP="003D7260">
            <w:pPr>
              <w:pStyle w:val="SIText"/>
            </w:pPr>
            <w:r w:rsidRPr="003D7260">
              <w:t xml:space="preserve">1.1 Identify </w:t>
            </w:r>
            <w:r w:rsidR="004D61F8">
              <w:t xml:space="preserve">target </w:t>
            </w:r>
            <w:r w:rsidRPr="003D7260">
              <w:t xml:space="preserve">species to be protected </w:t>
            </w:r>
            <w:r w:rsidR="00F73852">
              <w:t xml:space="preserve">from </w:t>
            </w:r>
            <w:r w:rsidR="00D317E8">
              <w:t>invasive pests</w:t>
            </w:r>
            <w:r w:rsidR="00F73852">
              <w:t xml:space="preserve"> </w:t>
            </w:r>
            <w:r w:rsidRPr="003D7260">
              <w:t xml:space="preserve">and </w:t>
            </w:r>
            <w:r w:rsidR="00F73852">
              <w:t>recognise</w:t>
            </w:r>
            <w:r w:rsidR="00F73852" w:rsidRPr="003D7260">
              <w:t xml:space="preserve"> </w:t>
            </w:r>
            <w:r w:rsidRPr="003D7260">
              <w:t>their behaviour pattern</w:t>
            </w:r>
          </w:p>
          <w:p w14:paraId="04A7B173" w14:textId="6F59331A" w:rsidR="003D7260" w:rsidRPr="003D7260" w:rsidRDefault="003D7260" w:rsidP="003D7260">
            <w:pPr>
              <w:pStyle w:val="SIText"/>
            </w:pPr>
            <w:r w:rsidRPr="003D7260">
              <w:t>1.2 Identify characteristics of refuges required for target species</w:t>
            </w:r>
            <w:r w:rsidR="004D61F8">
              <w:t xml:space="preserve"> </w:t>
            </w:r>
            <w:r w:rsidR="00D317E8">
              <w:t xml:space="preserve">according to supervisor </w:t>
            </w:r>
            <w:r w:rsidR="004D61F8">
              <w:t>instructions</w:t>
            </w:r>
          </w:p>
          <w:p w14:paraId="304F34EA" w14:textId="3D9E416E" w:rsidR="003D7260" w:rsidRPr="003D7260" w:rsidRDefault="003D7260" w:rsidP="003D7260">
            <w:pPr>
              <w:pStyle w:val="SIText"/>
            </w:pPr>
            <w:r w:rsidRPr="003D7260">
              <w:t>1.3 Determine locations of refuges</w:t>
            </w:r>
            <w:r w:rsidR="004D61F8">
              <w:t xml:space="preserve"> from </w:t>
            </w:r>
            <w:r w:rsidR="00D317E8">
              <w:t>supervisor instructions and site plan</w:t>
            </w:r>
          </w:p>
          <w:p w14:paraId="69ADB654" w14:textId="77777777" w:rsidR="003D7260" w:rsidRPr="003D7260" w:rsidRDefault="003D7260" w:rsidP="003D7260">
            <w:pPr>
              <w:pStyle w:val="SIText"/>
            </w:pPr>
            <w:r w:rsidRPr="003D7260">
              <w:t>1.4 Estimate time to complete the work</w:t>
            </w:r>
          </w:p>
          <w:p w14:paraId="4838ACD0" w14:textId="77777777" w:rsidR="003D7260" w:rsidRPr="003D7260" w:rsidRDefault="003D7260" w:rsidP="003D7260">
            <w:pPr>
              <w:pStyle w:val="SIText"/>
            </w:pPr>
            <w:r w:rsidRPr="003D7260">
              <w:t>1.5 Identify environmental risks associated with the work</w:t>
            </w:r>
          </w:p>
          <w:p w14:paraId="28022331" w14:textId="414A861F" w:rsidR="003D7260" w:rsidRPr="003D7260" w:rsidRDefault="003D7260" w:rsidP="003D7260">
            <w:pPr>
              <w:pStyle w:val="SIText"/>
            </w:pPr>
            <w:r w:rsidRPr="003D7260">
              <w:t>1.6 Determine vehicles, equipment and materials required to complete the work</w:t>
            </w:r>
          </w:p>
        </w:tc>
      </w:tr>
      <w:tr w:rsidR="003D7260" w:rsidRPr="00963A46" w14:paraId="1219248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79F7749" w14:textId="4D0A40DB" w:rsidR="003D7260" w:rsidRPr="003D7260" w:rsidRDefault="003D7260" w:rsidP="003D7260">
            <w:pPr>
              <w:pStyle w:val="SIText"/>
            </w:pPr>
            <w:r w:rsidRPr="003D7260">
              <w:t>2. Prepare for the refuge maintenance job</w:t>
            </w:r>
          </w:p>
        </w:tc>
        <w:tc>
          <w:tcPr>
            <w:tcW w:w="3604" w:type="pct"/>
            <w:shd w:val="clear" w:color="auto" w:fill="auto"/>
          </w:tcPr>
          <w:p w14:paraId="122D650A" w14:textId="6C6092B0" w:rsidR="003D7260" w:rsidRPr="003D7260" w:rsidRDefault="003D7260" w:rsidP="003D7260">
            <w:pPr>
              <w:pStyle w:val="SIText"/>
            </w:pPr>
            <w:r w:rsidRPr="003D7260">
              <w:t xml:space="preserve">2.1 Determine location and boundaries for the wildlife habitat refuge </w:t>
            </w:r>
            <w:r w:rsidR="00546E3F">
              <w:t>work</w:t>
            </w:r>
            <w:r w:rsidR="00546E3F" w:rsidRPr="003D7260">
              <w:t xml:space="preserve"> </w:t>
            </w:r>
            <w:r w:rsidR="00546E3F">
              <w:t xml:space="preserve">according to </w:t>
            </w:r>
            <w:r w:rsidR="001804E8">
              <w:t xml:space="preserve">supervisor </w:t>
            </w:r>
            <w:r w:rsidR="00D317E8">
              <w:t>instructions</w:t>
            </w:r>
          </w:p>
          <w:p w14:paraId="7289DC77" w14:textId="1014F891" w:rsidR="003D7260" w:rsidRPr="003D7260" w:rsidRDefault="003D7260" w:rsidP="003D7260">
            <w:pPr>
              <w:pStyle w:val="SIText"/>
            </w:pPr>
            <w:r w:rsidRPr="003D7260">
              <w:t xml:space="preserve">2.2 </w:t>
            </w:r>
            <w:r w:rsidR="004D61F8">
              <w:t xml:space="preserve">Identify hazards, assess risk and implement controls according to </w:t>
            </w:r>
            <w:r w:rsidRPr="003D7260">
              <w:t>work</w:t>
            </w:r>
            <w:r w:rsidR="004D61F8">
              <w:t xml:space="preserve">place </w:t>
            </w:r>
            <w:r w:rsidRPr="003D7260">
              <w:t>health and safety procedures</w:t>
            </w:r>
          </w:p>
          <w:p w14:paraId="146A43AF" w14:textId="7DBB8999" w:rsidR="004D61F8" w:rsidRPr="003D7260" w:rsidRDefault="003D7260" w:rsidP="00470697">
            <w:pPr>
              <w:pStyle w:val="SIText"/>
            </w:pPr>
            <w:r w:rsidRPr="003D7260">
              <w:t xml:space="preserve">2.3 </w:t>
            </w:r>
            <w:r w:rsidR="00546E3F">
              <w:t>Control</w:t>
            </w:r>
            <w:r w:rsidRPr="003D7260">
              <w:t xml:space="preserve"> environmental and biosecurity risks associated with work</w:t>
            </w:r>
            <w:r w:rsidR="00546E3F">
              <w:t xml:space="preserve"> </w:t>
            </w:r>
          </w:p>
          <w:p w14:paraId="2C0D378F" w14:textId="7DD3B244" w:rsidR="003D7260" w:rsidRPr="003D7260" w:rsidRDefault="003D7260">
            <w:pPr>
              <w:pStyle w:val="SIText"/>
            </w:pPr>
            <w:r w:rsidRPr="003D7260">
              <w:t xml:space="preserve">2.4 Check </w:t>
            </w:r>
            <w:r w:rsidR="00546E3F">
              <w:t xml:space="preserve">and prepare </w:t>
            </w:r>
            <w:r w:rsidRPr="003D7260">
              <w:t xml:space="preserve">vehicles, equipment and materials for serviceability </w:t>
            </w:r>
            <w:r w:rsidR="00546E3F">
              <w:t>according to</w:t>
            </w:r>
            <w:r w:rsidRPr="003D7260">
              <w:t xml:space="preserve"> manufacturer </w:t>
            </w:r>
            <w:r w:rsidR="00D317E8">
              <w:t xml:space="preserve">instructions </w:t>
            </w:r>
            <w:r w:rsidR="00546E3F">
              <w:t>and workplace biosecurity procedures</w:t>
            </w:r>
          </w:p>
        </w:tc>
      </w:tr>
      <w:tr w:rsidR="003D7260" w:rsidRPr="00963A46" w14:paraId="19B58BD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9AC54D" w14:textId="3D6AD42A" w:rsidR="003D7260" w:rsidRPr="003D7260" w:rsidRDefault="003D7260" w:rsidP="00D317E8">
            <w:pPr>
              <w:pStyle w:val="SIText"/>
            </w:pPr>
            <w:r w:rsidRPr="003D7260">
              <w:t xml:space="preserve">3. Maintain wildlife habitat refuges for protection of desirable species from </w:t>
            </w:r>
            <w:r w:rsidR="00D317E8">
              <w:t>invasive pests</w:t>
            </w:r>
          </w:p>
        </w:tc>
        <w:tc>
          <w:tcPr>
            <w:tcW w:w="3604" w:type="pct"/>
            <w:shd w:val="clear" w:color="auto" w:fill="auto"/>
          </w:tcPr>
          <w:p w14:paraId="2CE87F3A" w14:textId="08B15ABF" w:rsidR="003D7260" w:rsidRPr="003D7260" w:rsidRDefault="003D7260" w:rsidP="003D7260">
            <w:pPr>
              <w:pStyle w:val="SIText"/>
            </w:pPr>
            <w:r w:rsidRPr="003D7260">
              <w:t xml:space="preserve">3.1 Operate vehicles and equipment </w:t>
            </w:r>
            <w:r w:rsidR="00546E3F">
              <w:t xml:space="preserve">according to </w:t>
            </w:r>
            <w:r w:rsidRPr="003D7260">
              <w:t xml:space="preserve">manufacturer </w:t>
            </w:r>
            <w:r w:rsidR="00D317E8">
              <w:t xml:space="preserve">instructions </w:t>
            </w:r>
            <w:r w:rsidRPr="003D7260">
              <w:t xml:space="preserve">and </w:t>
            </w:r>
            <w:r w:rsidR="00546E3F">
              <w:t>workplace</w:t>
            </w:r>
            <w:r w:rsidR="00546E3F" w:rsidRPr="003D7260">
              <w:t xml:space="preserve"> </w:t>
            </w:r>
            <w:r w:rsidRPr="003D7260">
              <w:t>procedures</w:t>
            </w:r>
          </w:p>
          <w:p w14:paraId="6E65A19E" w14:textId="10D3C698" w:rsidR="003D7260" w:rsidRPr="003D7260" w:rsidRDefault="003D7260" w:rsidP="003D7260">
            <w:pPr>
              <w:pStyle w:val="SIText"/>
            </w:pPr>
            <w:r w:rsidRPr="003D7260">
              <w:t xml:space="preserve">3.2 Maintain wildlife habitat refuges </w:t>
            </w:r>
            <w:r w:rsidR="00546E3F">
              <w:t>according to</w:t>
            </w:r>
            <w:r w:rsidR="00D317E8">
              <w:t xml:space="preserve"> supervisor</w:t>
            </w:r>
            <w:r w:rsidR="00546E3F">
              <w:t xml:space="preserve"> </w:t>
            </w:r>
            <w:r w:rsidR="00D317E8">
              <w:t>instructions</w:t>
            </w:r>
            <w:r w:rsidR="00546E3F">
              <w:t xml:space="preserve">, </w:t>
            </w:r>
            <w:r w:rsidRPr="003D7260">
              <w:t>industry practice</w:t>
            </w:r>
            <w:r w:rsidR="00546E3F">
              <w:t>s</w:t>
            </w:r>
          </w:p>
          <w:p w14:paraId="4BF62A87" w14:textId="050B614C" w:rsidR="003D7260" w:rsidRPr="003D7260" w:rsidRDefault="003D7260" w:rsidP="003D7260">
            <w:pPr>
              <w:pStyle w:val="SIText"/>
            </w:pPr>
            <w:r w:rsidRPr="003D7260">
              <w:t xml:space="preserve">3.3 </w:t>
            </w:r>
            <w:r w:rsidR="00546E3F">
              <w:t>I</w:t>
            </w:r>
            <w:r w:rsidRPr="003D7260">
              <w:t xml:space="preserve">mplement strategies to control </w:t>
            </w:r>
            <w:r w:rsidR="00D317E8">
              <w:t>invasive pests</w:t>
            </w:r>
            <w:r w:rsidRPr="003D7260">
              <w:t xml:space="preserve"> in a wildlife habitat</w:t>
            </w:r>
            <w:r w:rsidR="00546E3F">
              <w:t xml:space="preserve"> according to </w:t>
            </w:r>
            <w:r w:rsidR="00D317E8">
              <w:t>supervisor instructions</w:t>
            </w:r>
            <w:r w:rsidR="00546E3F">
              <w:t xml:space="preserve"> </w:t>
            </w:r>
          </w:p>
          <w:p w14:paraId="3DCA47E6" w14:textId="20A04C5F" w:rsidR="003D7260" w:rsidRPr="003D7260" w:rsidRDefault="003D7260" w:rsidP="003D7260">
            <w:pPr>
              <w:pStyle w:val="SIText"/>
            </w:pPr>
            <w:r w:rsidRPr="003D7260">
              <w:t xml:space="preserve">3.4 Identify harbours used by pest animals and </w:t>
            </w:r>
            <w:r w:rsidR="00546E3F">
              <w:t>report to</w:t>
            </w:r>
            <w:r w:rsidR="00546E3F" w:rsidRPr="003D7260">
              <w:t xml:space="preserve"> </w:t>
            </w:r>
            <w:r w:rsidRPr="003D7260">
              <w:t>supervisor</w:t>
            </w:r>
          </w:p>
          <w:p w14:paraId="493F3A8A" w14:textId="5EBB4A47" w:rsidR="003D7260" w:rsidRPr="003D7260" w:rsidRDefault="003D7260" w:rsidP="00470697">
            <w:pPr>
              <w:pStyle w:val="SIText"/>
            </w:pPr>
            <w:r w:rsidRPr="003D7260">
              <w:t xml:space="preserve">3.5 </w:t>
            </w:r>
            <w:r w:rsidR="00546E3F">
              <w:t>Collect and d</w:t>
            </w:r>
            <w:r w:rsidRPr="003D7260">
              <w:t xml:space="preserve">ispose of </w:t>
            </w:r>
            <w:r w:rsidR="00546E3F">
              <w:t>waste</w:t>
            </w:r>
            <w:r w:rsidR="00546E3F" w:rsidRPr="003D7260">
              <w:t xml:space="preserve"> </w:t>
            </w:r>
            <w:r w:rsidRPr="003D7260">
              <w:t xml:space="preserve">from site </w:t>
            </w:r>
            <w:r w:rsidR="00B24AFF">
              <w:t xml:space="preserve">according to </w:t>
            </w:r>
            <w:r w:rsidRPr="003D7260">
              <w:t xml:space="preserve">industry and environmental </w:t>
            </w:r>
            <w:r w:rsidR="00B24AFF">
              <w:t xml:space="preserve">practices </w:t>
            </w:r>
            <w:r w:rsidRPr="003D7260">
              <w:t xml:space="preserve">and work health and safety </w:t>
            </w:r>
            <w:r w:rsidR="00B24AFF">
              <w:t>p</w:t>
            </w:r>
            <w:r w:rsidRPr="003D7260">
              <w:t>rocedures</w:t>
            </w:r>
          </w:p>
        </w:tc>
      </w:tr>
      <w:tr w:rsidR="003D7260" w:rsidRPr="00963A46" w14:paraId="778683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B409E8" w14:textId="5172E430" w:rsidR="003D7260" w:rsidRPr="003D7260" w:rsidRDefault="003D7260" w:rsidP="003D7260">
            <w:pPr>
              <w:pStyle w:val="SIText"/>
            </w:pPr>
            <w:r w:rsidRPr="003D7260">
              <w:t>4. Clean and store equipment and material</w:t>
            </w:r>
          </w:p>
        </w:tc>
        <w:tc>
          <w:tcPr>
            <w:tcW w:w="3604" w:type="pct"/>
            <w:shd w:val="clear" w:color="auto" w:fill="auto"/>
          </w:tcPr>
          <w:p w14:paraId="3FA8D576" w14:textId="56367AA2" w:rsidR="003D7260" w:rsidRPr="003D7260" w:rsidRDefault="003D7260" w:rsidP="003D7260">
            <w:pPr>
              <w:pStyle w:val="SIText"/>
            </w:pPr>
            <w:r w:rsidRPr="003D7260">
              <w:t xml:space="preserve">4.1 Clean and store equipment and materials </w:t>
            </w:r>
            <w:r w:rsidR="00B24AFF">
              <w:t xml:space="preserve">according to workplace and </w:t>
            </w:r>
            <w:r w:rsidRPr="003D7260">
              <w:t>biosecurity</w:t>
            </w:r>
            <w:r w:rsidR="00B24AFF">
              <w:t xml:space="preserve"> procedures</w:t>
            </w:r>
          </w:p>
          <w:p w14:paraId="2DECFBD9" w14:textId="695E406B" w:rsidR="003D7260" w:rsidRPr="003D7260" w:rsidRDefault="003D7260" w:rsidP="00470697">
            <w:pPr>
              <w:pStyle w:val="SIText"/>
            </w:pPr>
            <w:r w:rsidRPr="003D7260">
              <w:t xml:space="preserve">4.2 Record job completion according to </w:t>
            </w:r>
            <w:r w:rsidR="00B24AFF">
              <w:t xml:space="preserve">workplace </w:t>
            </w:r>
            <w:r w:rsidRPr="003D7260">
              <w:t>procedures</w:t>
            </w:r>
          </w:p>
        </w:tc>
      </w:tr>
    </w:tbl>
    <w:p w14:paraId="64C16F92" w14:textId="77777777" w:rsidR="005F771F" w:rsidRDefault="005F771F" w:rsidP="005F771F">
      <w:pPr>
        <w:pStyle w:val="SIText"/>
      </w:pPr>
    </w:p>
    <w:p w14:paraId="6BE2190A" w14:textId="77777777" w:rsidR="005F771F" w:rsidRPr="000754EC" w:rsidRDefault="005F771F" w:rsidP="000754EC">
      <w:r>
        <w:br w:type="page"/>
      </w:r>
    </w:p>
    <w:p w14:paraId="5BE78F2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5FAEE43" w14:textId="77777777" w:rsidTr="00CA2922">
        <w:trPr>
          <w:tblHeader/>
        </w:trPr>
        <w:tc>
          <w:tcPr>
            <w:tcW w:w="5000" w:type="pct"/>
            <w:gridSpan w:val="2"/>
          </w:tcPr>
          <w:p w14:paraId="5D6B315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44FD71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6101234" w14:textId="77777777" w:rsidTr="00CA2922">
        <w:trPr>
          <w:tblHeader/>
        </w:trPr>
        <w:tc>
          <w:tcPr>
            <w:tcW w:w="1396" w:type="pct"/>
          </w:tcPr>
          <w:p w14:paraId="76934BA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BC9C17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FF9BA2D" w14:textId="77777777" w:rsidTr="00CA2922">
        <w:tc>
          <w:tcPr>
            <w:tcW w:w="1396" w:type="pct"/>
          </w:tcPr>
          <w:p w14:paraId="4197272A" w14:textId="516EB8ED" w:rsidR="00F1480E" w:rsidRPr="000754EC" w:rsidRDefault="0047069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5A898C6" w14:textId="524982C5" w:rsidR="00F1480E" w:rsidRPr="000754EC" w:rsidRDefault="00470697" w:rsidP="00DD0726">
            <w:pPr>
              <w:pStyle w:val="SIBulletList1"/>
            </w:pPr>
            <w:r w:rsidRPr="00470697">
              <w:t xml:space="preserve">Use a range of basic reading strategies to identify and interpret </w:t>
            </w:r>
            <w:r>
              <w:t>wildlife habitat maintenance</w:t>
            </w:r>
            <w:r w:rsidRPr="00470697">
              <w:t xml:space="preserve"> plans and use the information to comply with the standards and requirements of </w:t>
            </w:r>
            <w:r>
              <w:t xml:space="preserve">maintenance </w:t>
            </w:r>
            <w:r w:rsidRPr="00470697">
              <w:t>works</w:t>
            </w:r>
            <w:r w:rsidRPr="00470697" w:rsidDel="004D61F8">
              <w:rPr>
                <w:rFonts w:eastAsia="Calibri"/>
              </w:rPr>
              <w:t xml:space="preserve"> </w:t>
            </w:r>
          </w:p>
        </w:tc>
      </w:tr>
    </w:tbl>
    <w:p w14:paraId="32BD9F0C" w14:textId="77777777" w:rsidR="00916CD7" w:rsidRDefault="00916CD7" w:rsidP="005F771F">
      <w:pPr>
        <w:pStyle w:val="SIText"/>
      </w:pPr>
    </w:p>
    <w:p w14:paraId="7773343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B9DB968" w14:textId="77777777" w:rsidTr="00F33FF2">
        <w:tc>
          <w:tcPr>
            <w:tcW w:w="5000" w:type="pct"/>
            <w:gridSpan w:val="4"/>
          </w:tcPr>
          <w:p w14:paraId="19A720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A1DCEA7" w14:textId="77777777" w:rsidTr="00F33FF2">
        <w:tc>
          <w:tcPr>
            <w:tcW w:w="1028" w:type="pct"/>
          </w:tcPr>
          <w:p w14:paraId="2CDEB0D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632C45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4A39CE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3C6BBC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84A0F62" w14:textId="77777777" w:rsidTr="00F33FF2">
        <w:tc>
          <w:tcPr>
            <w:tcW w:w="1028" w:type="pct"/>
          </w:tcPr>
          <w:p w14:paraId="55559392" w14:textId="692AAF35" w:rsidR="00041E59" w:rsidRDefault="0072737B" w:rsidP="000754EC">
            <w:pPr>
              <w:pStyle w:val="SIText"/>
            </w:pPr>
            <w:r w:rsidRPr="0072737B">
              <w:t>AHC</w:t>
            </w:r>
            <w:r w:rsidR="00656BB0">
              <w:t>ECR</w:t>
            </w:r>
            <w:r w:rsidRPr="0072737B">
              <w:t>202 Maintain wildlife habitat refuges</w:t>
            </w:r>
          </w:p>
          <w:p w14:paraId="448DB9F4" w14:textId="7CF0DA70" w:rsidR="00470697" w:rsidRPr="000754EC" w:rsidRDefault="00470697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7C4248B" w14:textId="259076D2" w:rsidR="00041E59" w:rsidRDefault="007023CA" w:rsidP="000754EC">
            <w:pPr>
              <w:pStyle w:val="SIText"/>
            </w:pPr>
            <w:r w:rsidRPr="007023CA">
              <w:t>AHCNAR202</w:t>
            </w:r>
            <w:r w:rsidR="00470697">
              <w:t xml:space="preserve"> </w:t>
            </w:r>
            <w:r w:rsidRPr="007023CA">
              <w:t>Maintain wildlife habitat refuges</w:t>
            </w:r>
          </w:p>
          <w:p w14:paraId="0C23A4F4" w14:textId="1ADAC21D" w:rsidR="00470697" w:rsidRPr="000754EC" w:rsidRDefault="00470697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22181866" w14:textId="553EA38D" w:rsidR="009B674C" w:rsidRDefault="009B674C" w:rsidP="000754EC">
            <w:pPr>
              <w:pStyle w:val="SIText"/>
            </w:pPr>
            <w:r>
              <w:t>Changed Code and Unit Sector</w:t>
            </w:r>
          </w:p>
          <w:p w14:paraId="50A39D43" w14:textId="093EF05A" w:rsidR="00041E59" w:rsidRDefault="00470697" w:rsidP="000754EC">
            <w:pPr>
              <w:pStyle w:val="SIText"/>
            </w:pPr>
            <w:r>
              <w:t>Edited Application</w:t>
            </w:r>
          </w:p>
          <w:p w14:paraId="2BF5CE49" w14:textId="77777777" w:rsidR="00470697" w:rsidRDefault="00470697" w:rsidP="00F42916">
            <w:pPr>
              <w:pStyle w:val="SIText"/>
            </w:pPr>
            <w:r>
              <w:t>Changes made to Performance criteria for clarity and brevity</w:t>
            </w:r>
          </w:p>
          <w:p w14:paraId="4E7BD9EA" w14:textId="67E398CB" w:rsidR="00470697" w:rsidRPr="000754EC" w:rsidRDefault="00470697" w:rsidP="00780E9F">
            <w:pPr>
              <w:pStyle w:val="SIText"/>
            </w:pPr>
            <w:r>
              <w:t xml:space="preserve">Updated Performance Evidence, Knowledge Evidence and Assessment Conditions </w:t>
            </w:r>
          </w:p>
        </w:tc>
        <w:tc>
          <w:tcPr>
            <w:tcW w:w="1616" w:type="pct"/>
          </w:tcPr>
          <w:p w14:paraId="46DA85C1" w14:textId="3BA68854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C3D0D5F" w14:textId="116CC65E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04DFF59" w14:textId="77777777" w:rsidTr="00CA2922">
        <w:tc>
          <w:tcPr>
            <w:tcW w:w="1396" w:type="pct"/>
            <w:shd w:val="clear" w:color="auto" w:fill="auto"/>
          </w:tcPr>
          <w:p w14:paraId="2D36EF7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F8EA9E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F183FA3" w14:textId="7926B81A" w:rsidR="00F1480E" w:rsidRPr="000754EC" w:rsidRDefault="007023CA" w:rsidP="00E40225">
            <w:pPr>
              <w:pStyle w:val="SIText"/>
            </w:pPr>
            <w:r w:rsidRPr="007023CA">
              <w:t>https://vetnet.education.gov.au/Pages/TrainingDocs.aspx?q=c6399549-9c62-4a5e-bf1a-524b2322cf72</w:t>
            </w:r>
          </w:p>
        </w:tc>
      </w:tr>
    </w:tbl>
    <w:p w14:paraId="3B49B679" w14:textId="77777777" w:rsidR="00F1480E" w:rsidRDefault="00F1480E" w:rsidP="005F771F">
      <w:pPr>
        <w:pStyle w:val="SIText"/>
      </w:pPr>
    </w:p>
    <w:p w14:paraId="15EA223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C6E334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22E6A4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9B0BDCC" w14:textId="4E976B8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2737B" w:rsidRPr="0072737B">
              <w:t>AHC</w:t>
            </w:r>
            <w:r w:rsidR="00656BB0">
              <w:t>ECR</w:t>
            </w:r>
            <w:r w:rsidR="0072737B" w:rsidRPr="0072737B">
              <w:t>202 Maintain wildlife habitat refuges</w:t>
            </w:r>
          </w:p>
        </w:tc>
      </w:tr>
      <w:tr w:rsidR="00556C4C" w:rsidRPr="00A55106" w14:paraId="136CEC7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AB2AB9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B6000B8" w14:textId="77777777" w:rsidTr="00113678">
        <w:tc>
          <w:tcPr>
            <w:tcW w:w="5000" w:type="pct"/>
            <w:gridSpan w:val="2"/>
            <w:shd w:val="clear" w:color="auto" w:fill="auto"/>
          </w:tcPr>
          <w:p w14:paraId="54B83E56" w14:textId="331F6654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B3C506B" w14:textId="77777777" w:rsidR="0026394F" w:rsidRDefault="0026394F" w:rsidP="00E40225">
            <w:pPr>
              <w:pStyle w:val="SIText"/>
            </w:pPr>
          </w:p>
          <w:p w14:paraId="03A163F4" w14:textId="6BD81B47" w:rsidR="00F42916" w:rsidRDefault="00184937" w:rsidP="00AF3B00">
            <w:pPr>
              <w:pStyle w:val="SIText"/>
            </w:pPr>
            <w:r>
              <w:t>There must be evidence that the individual has</w:t>
            </w:r>
            <w:r w:rsidR="00F42916">
              <w:t xml:space="preserve"> identified the scope of work and implemented maintenance practices for wildlife habitat </w:t>
            </w:r>
            <w:r w:rsidR="00780E9F">
              <w:t>refuges in one of the following environments:</w:t>
            </w:r>
          </w:p>
          <w:p w14:paraId="45ACF55B" w14:textId="624AFE09" w:rsidR="00780E9F" w:rsidRDefault="002401DF" w:rsidP="00ED20CD">
            <w:pPr>
              <w:pStyle w:val="SIBulletList1"/>
            </w:pPr>
            <w:r>
              <w:t>terrestrial</w:t>
            </w:r>
          </w:p>
          <w:p w14:paraId="174D6E3E" w14:textId="6ED951CC" w:rsidR="00780E9F" w:rsidRDefault="002401DF" w:rsidP="00ED20CD">
            <w:pPr>
              <w:pStyle w:val="SIBulletList1"/>
            </w:pPr>
            <w:r>
              <w:t>m</w:t>
            </w:r>
            <w:r w:rsidR="00780E9F">
              <w:t>arine or aquatic</w:t>
            </w:r>
          </w:p>
          <w:p w14:paraId="068700CD" w14:textId="5488C396" w:rsidR="00780E9F" w:rsidRDefault="002401DF" w:rsidP="00ED20CD">
            <w:pPr>
              <w:pStyle w:val="SIBulletList1"/>
            </w:pPr>
            <w:r>
              <w:t>a</w:t>
            </w:r>
            <w:r w:rsidR="00780E9F">
              <w:t>rboreal</w:t>
            </w:r>
          </w:p>
          <w:p w14:paraId="6896ACAB" w14:textId="77777777" w:rsidR="00F42916" w:rsidRDefault="00F42916" w:rsidP="00AF3B00">
            <w:pPr>
              <w:pStyle w:val="SIText"/>
            </w:pPr>
          </w:p>
          <w:p w14:paraId="6013F163" w14:textId="19F55240" w:rsidR="00F42916" w:rsidRDefault="00F42916" w:rsidP="00AF3B00">
            <w:pPr>
              <w:pStyle w:val="SIText"/>
            </w:pPr>
            <w:r>
              <w:t xml:space="preserve">There must </w:t>
            </w:r>
            <w:r w:rsidR="0095473C">
              <w:t xml:space="preserve">also </w:t>
            </w:r>
            <w:r>
              <w:t>be evidence that the individual has:</w:t>
            </w:r>
          </w:p>
          <w:p w14:paraId="5DBFBBBD" w14:textId="71F023E3" w:rsidR="00AF3B00" w:rsidRPr="00AF3B00" w:rsidRDefault="00AF3B00" w:rsidP="00AF3B00">
            <w:pPr>
              <w:pStyle w:val="SIBulletList1"/>
            </w:pPr>
            <w:r w:rsidRPr="00AF3B00">
              <w:t>maintain</w:t>
            </w:r>
            <w:r w:rsidR="00F42916">
              <w:t>ed</w:t>
            </w:r>
            <w:r w:rsidRPr="00AF3B00">
              <w:t xml:space="preserve"> wildlife habitats and refuges to protect desirable </w:t>
            </w:r>
            <w:r w:rsidR="002401DF">
              <w:t>fauna</w:t>
            </w:r>
          </w:p>
          <w:p w14:paraId="1F9223E5" w14:textId="249DBB38" w:rsidR="00AF3B00" w:rsidRPr="00AF3B00" w:rsidRDefault="00AF3B00" w:rsidP="00AF3B00">
            <w:pPr>
              <w:pStyle w:val="SIBulletList1"/>
            </w:pPr>
            <w:r w:rsidRPr="00AF3B00">
              <w:t>identif</w:t>
            </w:r>
            <w:r w:rsidR="00F42916">
              <w:t>ied</w:t>
            </w:r>
            <w:r w:rsidRPr="00AF3B00">
              <w:t xml:space="preserve"> native species that are present in the wildlife refuge</w:t>
            </w:r>
          </w:p>
          <w:p w14:paraId="4477C0B0" w14:textId="109EA98D" w:rsidR="00AF3B00" w:rsidRPr="00AF3B00" w:rsidRDefault="00AF3B00" w:rsidP="00AF3B00">
            <w:pPr>
              <w:pStyle w:val="SIBulletList1"/>
            </w:pPr>
            <w:r w:rsidRPr="00AF3B00">
              <w:t>confirm</w:t>
            </w:r>
            <w:r w:rsidR="00F42916">
              <w:t>ed</w:t>
            </w:r>
            <w:r w:rsidRPr="00AF3B00">
              <w:t xml:space="preserve"> the features required for a wildlife habitat refuge</w:t>
            </w:r>
          </w:p>
          <w:p w14:paraId="4127F821" w14:textId="4F2B89A9" w:rsidR="00AF3B00" w:rsidRPr="00AF3B00" w:rsidRDefault="00AF3B00" w:rsidP="00AF3B00">
            <w:pPr>
              <w:pStyle w:val="SIBulletList1"/>
            </w:pPr>
            <w:r w:rsidRPr="00AF3B00">
              <w:t>provide</w:t>
            </w:r>
            <w:r w:rsidR="00F42916">
              <w:t>d</w:t>
            </w:r>
            <w:r w:rsidRPr="00AF3B00">
              <w:t xml:space="preserve"> harbors and modif</w:t>
            </w:r>
            <w:r w:rsidR="00F42916">
              <w:t>ied</w:t>
            </w:r>
            <w:r w:rsidRPr="00AF3B00">
              <w:t xml:space="preserve"> habitat </w:t>
            </w:r>
            <w:r w:rsidR="00F42916">
              <w:t>according to plan</w:t>
            </w:r>
            <w:r w:rsidRPr="00AF3B00">
              <w:t xml:space="preserve"> to provide refuge for native species</w:t>
            </w:r>
          </w:p>
          <w:p w14:paraId="3566DBD0" w14:textId="2A03964B" w:rsidR="00AF3B00" w:rsidRPr="00AF3B00" w:rsidRDefault="00F42916" w:rsidP="00AF3B00">
            <w:pPr>
              <w:pStyle w:val="SIBulletList1"/>
            </w:pPr>
            <w:r>
              <w:t>conducted a health and safety risk assessment and implemented controls for the site</w:t>
            </w:r>
          </w:p>
          <w:p w14:paraId="460B7B86" w14:textId="11760DED" w:rsidR="00AF3B00" w:rsidRPr="00AF3B00" w:rsidRDefault="00AF3B00" w:rsidP="00AF3B00">
            <w:pPr>
              <w:pStyle w:val="SIBulletList1"/>
            </w:pPr>
            <w:r w:rsidRPr="00AF3B00">
              <w:t>implement</w:t>
            </w:r>
            <w:r w:rsidR="00F42916">
              <w:t>ed</w:t>
            </w:r>
            <w:r w:rsidRPr="00AF3B00">
              <w:t xml:space="preserve"> strategies to control </w:t>
            </w:r>
            <w:r w:rsidR="005E0239">
              <w:t>invasive</w:t>
            </w:r>
            <w:r w:rsidR="005E0239" w:rsidRPr="00AF3B00">
              <w:t xml:space="preserve"> </w:t>
            </w:r>
            <w:r w:rsidRPr="00AF3B00">
              <w:t xml:space="preserve">pests in a wildlife habitat </w:t>
            </w:r>
            <w:r w:rsidR="00F42916">
              <w:t>according to maintenance plan</w:t>
            </w:r>
          </w:p>
          <w:p w14:paraId="40A74071" w14:textId="15A5E007" w:rsidR="00556C4C" w:rsidRPr="000754EC" w:rsidRDefault="00AF3B00">
            <w:pPr>
              <w:pStyle w:val="SIBulletList1"/>
            </w:pPr>
            <w:r w:rsidRPr="00AF3B00">
              <w:t>appl</w:t>
            </w:r>
            <w:r w:rsidR="00F42916">
              <w:t>ied</w:t>
            </w:r>
            <w:r w:rsidRPr="00AF3B00">
              <w:t xml:space="preserve"> biosecurity </w:t>
            </w:r>
            <w:r w:rsidR="00F42916">
              <w:t xml:space="preserve">and </w:t>
            </w:r>
            <w:r w:rsidRPr="00AF3B00">
              <w:t>sustainab</w:t>
            </w:r>
            <w:r w:rsidR="00F42916">
              <w:t xml:space="preserve">le </w:t>
            </w:r>
            <w:r w:rsidRPr="00AF3B00">
              <w:t xml:space="preserve">practices </w:t>
            </w:r>
            <w:r w:rsidR="00F42916">
              <w:t>during maintenance work.</w:t>
            </w:r>
          </w:p>
        </w:tc>
      </w:tr>
    </w:tbl>
    <w:p w14:paraId="5D08929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27041D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ECC5E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F284982" w14:textId="77777777" w:rsidTr="00CA2922">
        <w:tc>
          <w:tcPr>
            <w:tcW w:w="5000" w:type="pct"/>
            <w:shd w:val="clear" w:color="auto" w:fill="auto"/>
          </w:tcPr>
          <w:p w14:paraId="779A0381" w14:textId="358F6BF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924202D" w14:textId="17901CA6" w:rsidR="00566CA5" w:rsidRPr="00566CA5" w:rsidRDefault="00566CA5" w:rsidP="00566CA5">
            <w:pPr>
              <w:pStyle w:val="SIText"/>
            </w:pPr>
          </w:p>
          <w:p w14:paraId="65A5F027" w14:textId="0EA7D750" w:rsidR="00CC2FB7" w:rsidRDefault="00CC2FB7" w:rsidP="00566CA5">
            <w:pPr>
              <w:pStyle w:val="SIBulletList1"/>
            </w:pPr>
            <w:r>
              <w:t>recognition and common names of native fauna</w:t>
            </w:r>
            <w:r w:rsidR="00F73852">
              <w:t xml:space="preserve">, predators and </w:t>
            </w:r>
            <w:r w:rsidR="00566CA5" w:rsidRPr="00566CA5">
              <w:t xml:space="preserve">vertebrate </w:t>
            </w:r>
            <w:r>
              <w:t>pests for a specified site</w:t>
            </w:r>
          </w:p>
          <w:p w14:paraId="2AAB66CF" w14:textId="62649FBE" w:rsidR="00CC2FB7" w:rsidRPr="00CC2FB7" w:rsidRDefault="00CC2FB7" w:rsidP="00CC2FB7">
            <w:pPr>
              <w:pStyle w:val="SIBulletList1"/>
            </w:pPr>
            <w:r w:rsidRPr="008E1E32">
              <w:t xml:space="preserve">ecological principles </w:t>
            </w:r>
            <w:r w:rsidRPr="00CC2FB7">
              <w:t xml:space="preserve">for </w:t>
            </w:r>
            <w:r>
              <w:t>habitat and refuges</w:t>
            </w:r>
            <w:r w:rsidRPr="00CC2FB7">
              <w:t>, including:</w:t>
            </w:r>
          </w:p>
          <w:p w14:paraId="0C93E5C6" w14:textId="411FB880" w:rsidR="00CC2FB7" w:rsidRPr="00CC2FB7" w:rsidRDefault="00CC2FB7" w:rsidP="00CC2FB7">
            <w:pPr>
              <w:pStyle w:val="SIBulletList2"/>
            </w:pPr>
            <w:r w:rsidRPr="008E1E32">
              <w:t>recognition of basic ecosystems</w:t>
            </w:r>
            <w:r>
              <w:t xml:space="preserve"> and animal </w:t>
            </w:r>
            <w:r w:rsidR="00F73852">
              <w:t xml:space="preserve">behaviour and </w:t>
            </w:r>
            <w:r>
              <w:t>habitat</w:t>
            </w:r>
          </w:p>
          <w:p w14:paraId="2FC1EC55" w14:textId="57DF8DBA" w:rsidR="00CC2FB7" w:rsidRPr="00CC2FB7" w:rsidRDefault="00CC2FB7" w:rsidP="00CC2FB7">
            <w:pPr>
              <w:pStyle w:val="SIBulletList2"/>
            </w:pPr>
            <w:r w:rsidRPr="008E1E32">
              <w:t xml:space="preserve">interactions between flora and fauna and impact on </w:t>
            </w:r>
            <w:r>
              <w:t>success of habitat and refuges</w:t>
            </w:r>
          </w:p>
          <w:p w14:paraId="10FAA780" w14:textId="0A75C940" w:rsidR="00CC2FB7" w:rsidRDefault="00CC2FB7" w:rsidP="00ED20CD">
            <w:pPr>
              <w:pStyle w:val="SIBulletList2"/>
            </w:pPr>
            <w:r w:rsidRPr="008E1E32">
              <w:t xml:space="preserve">types and positioning </w:t>
            </w:r>
            <w:r>
              <w:t xml:space="preserve">of habitat refuges for best </w:t>
            </w:r>
            <w:r w:rsidR="00F73852">
              <w:t>protection from elements and predators</w:t>
            </w:r>
          </w:p>
          <w:p w14:paraId="7CC63F11" w14:textId="4C151D85" w:rsidR="00CC2FB7" w:rsidRPr="00CC2FB7" w:rsidRDefault="00CC2FB7">
            <w:pPr>
              <w:pStyle w:val="SIBulletList1"/>
            </w:pPr>
            <w:r>
              <w:t>importance of biodiversity</w:t>
            </w:r>
            <w:r w:rsidRPr="00CC2FB7">
              <w:t xml:space="preserve"> in an ecological community</w:t>
            </w:r>
            <w:r>
              <w:t xml:space="preserve"> and impact on wildlife management practices and habitat refuge, including:</w:t>
            </w:r>
          </w:p>
          <w:p w14:paraId="5C6E6556" w14:textId="2B6E9379" w:rsidR="00CC2FB7" w:rsidRPr="00CC2FB7" w:rsidRDefault="00CC2FB7" w:rsidP="00CC2FB7">
            <w:pPr>
              <w:pStyle w:val="SIBulletList2"/>
            </w:pPr>
            <w:r>
              <w:t xml:space="preserve">terrestrial </w:t>
            </w:r>
            <w:r w:rsidRPr="00CC2FB7">
              <w:t>plant communit</w:t>
            </w:r>
            <w:r>
              <w:t>ies and relation to animal habitat and refuges</w:t>
            </w:r>
          </w:p>
          <w:p w14:paraId="12327F51" w14:textId="61C77F24" w:rsidR="00CC2FB7" w:rsidRPr="00CC2FB7" w:rsidRDefault="00CC2FB7" w:rsidP="00CC2FB7">
            <w:pPr>
              <w:pStyle w:val="SIBulletList2"/>
            </w:pPr>
            <w:r>
              <w:t xml:space="preserve">marine and water refuges for aquatic </w:t>
            </w:r>
            <w:r w:rsidR="00F73852">
              <w:t>species</w:t>
            </w:r>
            <w:r>
              <w:t xml:space="preserve"> </w:t>
            </w:r>
          </w:p>
          <w:p w14:paraId="0D4943D4" w14:textId="167567D4" w:rsidR="00F73852" w:rsidRDefault="003C2B49" w:rsidP="002C1A23">
            <w:pPr>
              <w:pStyle w:val="SIBulletList1"/>
            </w:pPr>
            <w:r>
              <w:t xml:space="preserve">invasive </w:t>
            </w:r>
            <w:r w:rsidR="00F73852">
              <w:t xml:space="preserve">vertebrate pests and their impact on other fauna and </w:t>
            </w:r>
            <w:r w:rsidR="00780E9F">
              <w:t>habitat</w:t>
            </w:r>
            <w:r w:rsidR="00F73852">
              <w:t>, including:</w:t>
            </w:r>
          </w:p>
          <w:p w14:paraId="52214239" w14:textId="5A3FF693" w:rsidR="00566CA5" w:rsidRDefault="00566CA5" w:rsidP="00ED20CD">
            <w:pPr>
              <w:pStyle w:val="SIBulletList2"/>
            </w:pPr>
            <w:r w:rsidRPr="00566CA5">
              <w:t xml:space="preserve">harbours </w:t>
            </w:r>
            <w:r w:rsidR="00F73852">
              <w:t xml:space="preserve">and refuges </w:t>
            </w:r>
            <w:r w:rsidRPr="00566CA5">
              <w:t>used by vertebrate pests</w:t>
            </w:r>
          </w:p>
          <w:p w14:paraId="172D99C6" w14:textId="188D67FF" w:rsidR="00F73852" w:rsidRDefault="00780E9F" w:rsidP="00ED20CD">
            <w:pPr>
              <w:pStyle w:val="SIBulletList2"/>
            </w:pPr>
            <w:r>
              <w:t xml:space="preserve">basic </w:t>
            </w:r>
            <w:r w:rsidR="00F73852">
              <w:t>control strategies for vertebrate pests</w:t>
            </w:r>
            <w:r>
              <w:t xml:space="preserve"> in natural ecosystems</w:t>
            </w:r>
          </w:p>
          <w:p w14:paraId="4B710617" w14:textId="295D087D" w:rsidR="00F73852" w:rsidRDefault="00780E9F" w:rsidP="00ED20CD">
            <w:pPr>
              <w:pStyle w:val="SIBulletList2"/>
            </w:pPr>
            <w:r>
              <w:t>impact of control strategies on native fauna</w:t>
            </w:r>
          </w:p>
          <w:p w14:paraId="0B6241EC" w14:textId="0B930322" w:rsidR="003C2B49" w:rsidRPr="00566CA5" w:rsidRDefault="003C2B49" w:rsidP="009D09C6">
            <w:pPr>
              <w:pStyle w:val="SIBulletList1"/>
            </w:pPr>
            <w:r>
              <w:t>invasive plants pests and their impact on fauna and habitat</w:t>
            </w:r>
          </w:p>
          <w:p w14:paraId="60F65A93" w14:textId="70B6AA92" w:rsidR="00566CA5" w:rsidRDefault="00566CA5" w:rsidP="00566CA5">
            <w:pPr>
              <w:pStyle w:val="SIBulletList1"/>
            </w:pPr>
            <w:r w:rsidRPr="00566CA5">
              <w:t>wildlife habitat</w:t>
            </w:r>
            <w:r w:rsidR="00780E9F">
              <w:t xml:space="preserve"> and refuges</w:t>
            </w:r>
            <w:r w:rsidRPr="00566CA5">
              <w:t xml:space="preserve"> used by desirable </w:t>
            </w:r>
            <w:r w:rsidR="00780E9F">
              <w:t xml:space="preserve">marine, aquatic or terrestrial </w:t>
            </w:r>
            <w:r w:rsidRPr="00566CA5">
              <w:t>animal species</w:t>
            </w:r>
            <w:r w:rsidR="00780E9F">
              <w:t>, including:</w:t>
            </w:r>
          </w:p>
          <w:p w14:paraId="5E3E415C" w14:textId="68EB7572" w:rsidR="00780E9F" w:rsidRDefault="00780E9F" w:rsidP="00ED20CD">
            <w:pPr>
              <w:pStyle w:val="SIBulletList2"/>
            </w:pPr>
            <w:r>
              <w:t>tree hollows</w:t>
            </w:r>
          </w:p>
          <w:p w14:paraId="155E43EF" w14:textId="140BB110" w:rsidR="00780E9F" w:rsidRDefault="00780E9F" w:rsidP="00ED20CD">
            <w:pPr>
              <w:pStyle w:val="SIBulletList2"/>
            </w:pPr>
            <w:r>
              <w:t>ground burrows</w:t>
            </w:r>
          </w:p>
          <w:p w14:paraId="6B421DA5" w14:textId="42B484C6" w:rsidR="00780E9F" w:rsidRDefault="00780E9F" w:rsidP="00ED20CD">
            <w:pPr>
              <w:pStyle w:val="SIBulletList2"/>
            </w:pPr>
            <w:r>
              <w:t>ground and arboreal nests</w:t>
            </w:r>
          </w:p>
          <w:p w14:paraId="20D2A92C" w14:textId="4CB0C5D0" w:rsidR="00780E9F" w:rsidRDefault="00780E9F" w:rsidP="00ED20CD">
            <w:pPr>
              <w:pStyle w:val="SIBulletList2"/>
            </w:pPr>
            <w:r>
              <w:t>coral and coral outcrops</w:t>
            </w:r>
          </w:p>
          <w:p w14:paraId="3A9AD56D" w14:textId="1B1E9980" w:rsidR="00780E9F" w:rsidRDefault="00780E9F" w:rsidP="00ED20CD">
            <w:pPr>
              <w:pStyle w:val="SIBulletList2"/>
            </w:pPr>
            <w:r>
              <w:t>rock outcrops, ledges and crevices</w:t>
            </w:r>
          </w:p>
          <w:p w14:paraId="0EBDBD20" w14:textId="34A1ABAF" w:rsidR="00780E9F" w:rsidRDefault="00780E9F" w:rsidP="00ED20CD">
            <w:pPr>
              <w:pStyle w:val="SIBulletList2"/>
            </w:pPr>
            <w:r>
              <w:t>thickets and dense vegetation and forests</w:t>
            </w:r>
          </w:p>
          <w:p w14:paraId="1B6A6B49" w14:textId="52356804" w:rsidR="00780E9F" w:rsidRDefault="00780E9F" w:rsidP="00ED20CD">
            <w:pPr>
              <w:pStyle w:val="SIBulletList2"/>
            </w:pPr>
            <w:r>
              <w:t>tall vegetation, grass and grasslands</w:t>
            </w:r>
          </w:p>
          <w:p w14:paraId="284877CA" w14:textId="39441A5D" w:rsidR="00566CA5" w:rsidRPr="00566CA5" w:rsidRDefault="00566CA5" w:rsidP="00566CA5">
            <w:pPr>
              <w:pStyle w:val="SIBulletList1"/>
            </w:pPr>
            <w:r w:rsidRPr="00566CA5">
              <w:t>wildlife habitat modification techniques</w:t>
            </w:r>
            <w:r w:rsidR="00780E9F">
              <w:t>.</w:t>
            </w:r>
          </w:p>
        </w:tc>
      </w:tr>
    </w:tbl>
    <w:p w14:paraId="47990B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F7895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503B1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C322DCE" w14:textId="77777777" w:rsidTr="00CA2922">
        <w:tc>
          <w:tcPr>
            <w:tcW w:w="5000" w:type="pct"/>
            <w:shd w:val="clear" w:color="auto" w:fill="auto"/>
          </w:tcPr>
          <w:p w14:paraId="105DB4D7" w14:textId="2470223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B3CB3BD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62C84495" w14:textId="55B45B1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7FBE9C3" w14:textId="5DF1C013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F64E55">
              <w:t>the field in one of the environments specified in the Performance Evidence</w:t>
            </w:r>
          </w:p>
          <w:p w14:paraId="5643AB51" w14:textId="421511FB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ECA5D75" w14:textId="3D5F99C2" w:rsidR="00F64E55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lastRenderedPageBreak/>
              <w:t xml:space="preserve">live </w:t>
            </w:r>
            <w:r w:rsidR="00F64E55">
              <w:rPr>
                <w:rFonts w:eastAsia="Calibri"/>
              </w:rPr>
              <w:t>animals requiring refuges</w:t>
            </w:r>
          </w:p>
          <w:p w14:paraId="6D0AFA87" w14:textId="2EB56887" w:rsidR="00233143" w:rsidRPr="00F64E55" w:rsidRDefault="00366805" w:rsidP="006D1452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specific tools</w:t>
            </w:r>
            <w:r w:rsidR="00F64E55">
              <w:t xml:space="preserve"> used in maintaining habitat refuges</w:t>
            </w:r>
          </w:p>
          <w:p w14:paraId="593A108A" w14:textId="768DA24D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83D7C" w:rsidRPr="000754EC">
              <w:t>personal protective equipment</w:t>
            </w:r>
          </w:p>
          <w:p w14:paraId="239975F2" w14:textId="172A638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14E8966" w14:textId="5ADA5601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procedures</w:t>
            </w:r>
            <w:r w:rsidR="00F64E55">
              <w:rPr>
                <w:rFonts w:eastAsia="Calibri"/>
              </w:rPr>
              <w:t xml:space="preserve"> for maintaining habitat refuges</w:t>
            </w:r>
          </w:p>
          <w:p w14:paraId="11DAD396" w14:textId="7C49FD83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instructions/job specifications/client briefs]</w:t>
            </w:r>
          </w:p>
          <w:p w14:paraId="2E102D59" w14:textId="118E4FD8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016D3F28" w14:textId="0C3534D8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</w:p>
          <w:p w14:paraId="11480B48" w14:textId="77777777" w:rsidR="0021210E" w:rsidRDefault="0021210E" w:rsidP="000754EC">
            <w:pPr>
              <w:pStyle w:val="SIText"/>
            </w:pPr>
          </w:p>
          <w:p w14:paraId="7A2C2FC9" w14:textId="0324E958" w:rsidR="00F1480E" w:rsidRPr="000754EC" w:rsidRDefault="007134FE" w:rsidP="00ED20CD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C13EE0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D6FB813" w14:textId="77777777" w:rsidTr="004679E3">
        <w:tc>
          <w:tcPr>
            <w:tcW w:w="990" w:type="pct"/>
            <w:shd w:val="clear" w:color="auto" w:fill="auto"/>
          </w:tcPr>
          <w:p w14:paraId="239EA91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8C942E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C185B33" w14:textId="1739611C" w:rsidR="00F1480E" w:rsidRPr="000754EC" w:rsidRDefault="00E41F5F" w:rsidP="000754EC">
            <w:pPr>
              <w:pStyle w:val="SIText"/>
            </w:pPr>
            <w:r w:rsidRPr="00E41F5F">
              <w:t>https://vetnet.education.gov.au/Pages/TrainingDocs.aspx?q=c6399549-9c62-4a5e-bf1a-524b2322cf72</w:t>
            </w:r>
          </w:p>
        </w:tc>
      </w:tr>
    </w:tbl>
    <w:p w14:paraId="51F5972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AE3ED" w14:textId="77777777" w:rsidR="00D2723C" w:rsidRDefault="00D2723C" w:rsidP="00BF3F0A">
      <w:r>
        <w:separator/>
      </w:r>
    </w:p>
    <w:p w14:paraId="0216A057" w14:textId="77777777" w:rsidR="00D2723C" w:rsidRDefault="00D2723C"/>
  </w:endnote>
  <w:endnote w:type="continuationSeparator" w:id="0">
    <w:p w14:paraId="7EF08E11" w14:textId="77777777" w:rsidR="00D2723C" w:rsidRDefault="00D2723C" w:rsidP="00BF3F0A">
      <w:r>
        <w:continuationSeparator/>
      </w:r>
    </w:p>
    <w:p w14:paraId="6D870CF2" w14:textId="77777777" w:rsidR="00D2723C" w:rsidRDefault="00D27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BD577E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B674C">
          <w:rPr>
            <w:noProof/>
          </w:rPr>
          <w:t>4</w:t>
        </w:r>
        <w:r w:rsidRPr="000754EC">
          <w:fldChar w:fldCharType="end"/>
        </w:r>
      </w:p>
      <w:p w14:paraId="6765B92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47BE32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CEC22" w14:textId="77777777" w:rsidR="00D2723C" w:rsidRDefault="00D2723C" w:rsidP="00BF3F0A">
      <w:r>
        <w:separator/>
      </w:r>
    </w:p>
    <w:p w14:paraId="147B91B9" w14:textId="77777777" w:rsidR="00D2723C" w:rsidRDefault="00D2723C"/>
  </w:footnote>
  <w:footnote w:type="continuationSeparator" w:id="0">
    <w:p w14:paraId="75944FE4" w14:textId="77777777" w:rsidR="00D2723C" w:rsidRDefault="00D2723C" w:rsidP="00BF3F0A">
      <w:r>
        <w:continuationSeparator/>
      </w:r>
    </w:p>
    <w:p w14:paraId="55C9DD81" w14:textId="77777777" w:rsidR="00D2723C" w:rsidRDefault="00D27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A3838" w14:textId="3A188479" w:rsidR="009C2650" w:rsidRPr="0072737B" w:rsidRDefault="0072737B" w:rsidP="0072737B">
    <w:r w:rsidRPr="0072737B">
      <w:rPr>
        <w:lang w:eastAsia="en-US"/>
      </w:rPr>
      <w:t>AHC</w:t>
    </w:r>
    <w:r w:rsidR="00656BB0">
      <w:t>ECR</w:t>
    </w:r>
    <w:r w:rsidRPr="0072737B">
      <w:rPr>
        <w:lang w:eastAsia="en-US"/>
      </w:rPr>
      <w:t>202 Maintain wildlife habitat refuges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375A8F"/>
    <w:multiLevelType w:val="multilevel"/>
    <w:tmpl w:val="D1C4F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D76A1D"/>
    <w:multiLevelType w:val="multilevel"/>
    <w:tmpl w:val="3F7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16F3"/>
    <w:rsid w:val="00105AEA"/>
    <w:rsid w:val="001078BF"/>
    <w:rsid w:val="00133957"/>
    <w:rsid w:val="001372F6"/>
    <w:rsid w:val="00144385"/>
    <w:rsid w:val="00145153"/>
    <w:rsid w:val="00146EEC"/>
    <w:rsid w:val="00151D55"/>
    <w:rsid w:val="00151D93"/>
    <w:rsid w:val="00156EF3"/>
    <w:rsid w:val="0015781A"/>
    <w:rsid w:val="001650C3"/>
    <w:rsid w:val="00176E4F"/>
    <w:rsid w:val="001804E8"/>
    <w:rsid w:val="00184937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7153"/>
    <w:rsid w:val="001F2BA5"/>
    <w:rsid w:val="001F308D"/>
    <w:rsid w:val="00201A7C"/>
    <w:rsid w:val="0021210E"/>
    <w:rsid w:val="00213FF6"/>
    <w:rsid w:val="0021414D"/>
    <w:rsid w:val="00223124"/>
    <w:rsid w:val="00233143"/>
    <w:rsid w:val="00234444"/>
    <w:rsid w:val="002401DF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06D0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2B49"/>
    <w:rsid w:val="003D2E73"/>
    <w:rsid w:val="003D7260"/>
    <w:rsid w:val="003E72B6"/>
    <w:rsid w:val="003E7BBE"/>
    <w:rsid w:val="004127E3"/>
    <w:rsid w:val="00422F99"/>
    <w:rsid w:val="0043212E"/>
    <w:rsid w:val="00434366"/>
    <w:rsid w:val="00434ECE"/>
    <w:rsid w:val="00444423"/>
    <w:rsid w:val="00452F3E"/>
    <w:rsid w:val="004640AE"/>
    <w:rsid w:val="004679E3"/>
    <w:rsid w:val="00470697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61F8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6E3F"/>
    <w:rsid w:val="00556C4C"/>
    <w:rsid w:val="00557369"/>
    <w:rsid w:val="00564ADD"/>
    <w:rsid w:val="00566CA5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537A"/>
    <w:rsid w:val="005E0239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6BB0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23CA"/>
    <w:rsid w:val="00705EEC"/>
    <w:rsid w:val="00707741"/>
    <w:rsid w:val="007134FE"/>
    <w:rsid w:val="00715794"/>
    <w:rsid w:val="00717385"/>
    <w:rsid w:val="00722769"/>
    <w:rsid w:val="0072737B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0E9F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7549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473C"/>
    <w:rsid w:val="00960F6C"/>
    <w:rsid w:val="00970747"/>
    <w:rsid w:val="00986D17"/>
    <w:rsid w:val="00997BFC"/>
    <w:rsid w:val="009A5900"/>
    <w:rsid w:val="009A6E6C"/>
    <w:rsid w:val="009A6F3F"/>
    <w:rsid w:val="009B331A"/>
    <w:rsid w:val="009B674C"/>
    <w:rsid w:val="009C2650"/>
    <w:rsid w:val="009D09C6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1872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3B00"/>
    <w:rsid w:val="00B0712C"/>
    <w:rsid w:val="00B12013"/>
    <w:rsid w:val="00B22C67"/>
    <w:rsid w:val="00B24AFF"/>
    <w:rsid w:val="00B3508F"/>
    <w:rsid w:val="00B443EE"/>
    <w:rsid w:val="00B560C8"/>
    <w:rsid w:val="00B61150"/>
    <w:rsid w:val="00B65BC7"/>
    <w:rsid w:val="00B66BFE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0FC"/>
    <w:rsid w:val="00C73582"/>
    <w:rsid w:val="00C73B90"/>
    <w:rsid w:val="00C742EC"/>
    <w:rsid w:val="00C96AF3"/>
    <w:rsid w:val="00C97CCC"/>
    <w:rsid w:val="00CA0274"/>
    <w:rsid w:val="00CB746F"/>
    <w:rsid w:val="00CC2FB7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2723C"/>
    <w:rsid w:val="00D317E8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1235"/>
    <w:rsid w:val="00DF2746"/>
    <w:rsid w:val="00E238E6"/>
    <w:rsid w:val="00E35064"/>
    <w:rsid w:val="00E3681D"/>
    <w:rsid w:val="00E40225"/>
    <w:rsid w:val="00E41F5F"/>
    <w:rsid w:val="00E501F0"/>
    <w:rsid w:val="00E60ACD"/>
    <w:rsid w:val="00E6166D"/>
    <w:rsid w:val="00E91BFF"/>
    <w:rsid w:val="00E92933"/>
    <w:rsid w:val="00E94FAD"/>
    <w:rsid w:val="00EB0AA4"/>
    <w:rsid w:val="00EB5C88"/>
    <w:rsid w:val="00EC0469"/>
    <w:rsid w:val="00ED20CD"/>
    <w:rsid w:val="00EF01F8"/>
    <w:rsid w:val="00EF40EF"/>
    <w:rsid w:val="00EF47FE"/>
    <w:rsid w:val="00F069BD"/>
    <w:rsid w:val="00F1480E"/>
    <w:rsid w:val="00F1497D"/>
    <w:rsid w:val="00F16AAC"/>
    <w:rsid w:val="00F33FF2"/>
    <w:rsid w:val="00F42916"/>
    <w:rsid w:val="00F438FC"/>
    <w:rsid w:val="00F5616F"/>
    <w:rsid w:val="00F56451"/>
    <w:rsid w:val="00F56827"/>
    <w:rsid w:val="00F62866"/>
    <w:rsid w:val="00F64E55"/>
    <w:rsid w:val="00F65EF0"/>
    <w:rsid w:val="00F71651"/>
    <w:rsid w:val="00F73852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21A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B9D9D-D65B-4572-B63E-7DDC0D1DF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675B5-516B-4A62-9328-EF0901FE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2020-03-13T03:28:00Z</dcterms:created>
  <dcterms:modified xsi:type="dcterms:W3CDTF">2020-03-13T03:28:00Z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