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85FC1" w14:textId="77777777" w:rsidR="000E25E6" w:rsidRDefault="000E25E6" w:rsidP="00FD557D">
      <w:pPr>
        <w:pStyle w:val="SIHeading2"/>
      </w:pPr>
    </w:p>
    <w:p w14:paraId="7E0E22F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E6F5181" w14:textId="77777777" w:rsidTr="00146EEC">
        <w:tc>
          <w:tcPr>
            <w:tcW w:w="2689" w:type="dxa"/>
          </w:tcPr>
          <w:p w14:paraId="7F602BE1" w14:textId="77777777" w:rsidR="00F1480E" w:rsidRPr="000754EC" w:rsidRDefault="00830267" w:rsidP="000754EC">
            <w:pPr>
              <w:pStyle w:val="SIText-Bold"/>
            </w:pPr>
            <w:r w:rsidRPr="00A326C2">
              <w:t>Release</w:t>
            </w:r>
          </w:p>
        </w:tc>
        <w:tc>
          <w:tcPr>
            <w:tcW w:w="6939" w:type="dxa"/>
          </w:tcPr>
          <w:p w14:paraId="278041F6" w14:textId="77777777" w:rsidR="00F1480E" w:rsidRPr="000754EC" w:rsidRDefault="00830267" w:rsidP="000754EC">
            <w:pPr>
              <w:pStyle w:val="SIText-Bold"/>
            </w:pPr>
            <w:r w:rsidRPr="00A326C2">
              <w:t>Comments</w:t>
            </w:r>
          </w:p>
        </w:tc>
      </w:tr>
      <w:tr w:rsidR="006433E6" w14:paraId="7B2D154B" w14:textId="77777777" w:rsidTr="00B1621C">
        <w:trPr>
          <w:ins w:id="0" w:author="Peter Miller" w:date="2019-08-28T13:19:00Z"/>
        </w:trPr>
        <w:tc>
          <w:tcPr>
            <w:tcW w:w="2689" w:type="dxa"/>
          </w:tcPr>
          <w:p w14:paraId="00BEEA2F" w14:textId="77777777" w:rsidR="006433E6" w:rsidRPr="006433E6" w:rsidRDefault="006433E6" w:rsidP="006433E6">
            <w:pPr>
              <w:pStyle w:val="SIText"/>
              <w:rPr>
                <w:ins w:id="1" w:author="Peter Miller" w:date="2019-08-28T13:19:00Z"/>
              </w:rPr>
            </w:pPr>
            <w:ins w:id="2" w:author="Peter Miller" w:date="2019-08-28T13:19:00Z">
              <w:r>
                <w:t>Release 2</w:t>
              </w:r>
            </w:ins>
          </w:p>
        </w:tc>
        <w:tc>
          <w:tcPr>
            <w:tcW w:w="6939" w:type="dxa"/>
          </w:tcPr>
          <w:p w14:paraId="372AAC9F" w14:textId="77777777" w:rsidR="006433E6" w:rsidRPr="006433E6" w:rsidRDefault="006433E6" w:rsidP="006433E6">
            <w:pPr>
              <w:pStyle w:val="SIText"/>
              <w:rPr>
                <w:ins w:id="3" w:author="Peter Miller" w:date="2019-08-28T13:19:00Z"/>
              </w:rPr>
            </w:pPr>
            <w:ins w:id="4" w:author="Peter Miller" w:date="2019-08-28T13:19:00Z">
              <w:r w:rsidRPr="00890FB8">
                <w:t xml:space="preserve">This version released with AHC Agriculture, Horticulture, Conservation and Land Management Training Package Version </w:t>
              </w:r>
              <w:r w:rsidRPr="006433E6">
                <w:t>5.0.</w:t>
              </w:r>
            </w:ins>
          </w:p>
        </w:tc>
      </w:tr>
      <w:tr w:rsidR="00F1480E" w14:paraId="351CC114" w14:textId="77777777" w:rsidTr="00146EEC">
        <w:tc>
          <w:tcPr>
            <w:tcW w:w="2689" w:type="dxa"/>
          </w:tcPr>
          <w:p w14:paraId="0F96CB96" w14:textId="40016327" w:rsidR="00F1480E" w:rsidRPr="000754EC" w:rsidRDefault="00F1480E" w:rsidP="000754EC">
            <w:pPr>
              <w:pStyle w:val="SIText"/>
            </w:pPr>
            <w:r w:rsidRPr="00CC451E">
              <w:t>Release</w:t>
            </w:r>
            <w:r w:rsidR="00337E82" w:rsidRPr="000754EC">
              <w:t xml:space="preserve"> 1</w:t>
            </w:r>
          </w:p>
        </w:tc>
        <w:tc>
          <w:tcPr>
            <w:tcW w:w="6939" w:type="dxa"/>
          </w:tcPr>
          <w:p w14:paraId="270CE793" w14:textId="7F71F0F3" w:rsidR="00F1480E" w:rsidRPr="00FB2528" w:rsidRDefault="00FB2528" w:rsidP="00FB2528">
            <w:pPr>
              <w:pStyle w:val="SIText"/>
            </w:pPr>
            <w:r w:rsidRPr="00FB2528">
              <w:t>Initial release</w:t>
            </w:r>
          </w:p>
        </w:tc>
      </w:tr>
    </w:tbl>
    <w:p w14:paraId="2B27EB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26A556" w14:textId="77777777" w:rsidTr="00CA2922">
        <w:trPr>
          <w:tblHeader/>
        </w:trPr>
        <w:tc>
          <w:tcPr>
            <w:tcW w:w="1396" w:type="pct"/>
            <w:shd w:val="clear" w:color="auto" w:fill="auto"/>
          </w:tcPr>
          <w:p w14:paraId="35810DD8" w14:textId="19B15DAB" w:rsidR="00F1480E" w:rsidRPr="000754EC" w:rsidRDefault="0015089D" w:rsidP="000754EC">
            <w:pPr>
              <w:pStyle w:val="SIUNITCODE"/>
            </w:pPr>
            <w:r w:rsidRPr="0015089D">
              <w:t>AHCPCM304</w:t>
            </w:r>
          </w:p>
        </w:tc>
        <w:tc>
          <w:tcPr>
            <w:tcW w:w="3604" w:type="pct"/>
            <w:shd w:val="clear" w:color="auto" w:fill="auto"/>
          </w:tcPr>
          <w:p w14:paraId="32FCFA9A" w14:textId="05DADDCC" w:rsidR="00F1480E" w:rsidRPr="000754EC" w:rsidRDefault="0015089D" w:rsidP="000754EC">
            <w:pPr>
              <w:pStyle w:val="SIUnittitle"/>
            </w:pPr>
            <w:r w:rsidRPr="0015089D">
              <w:t>Report on health and condition of trees</w:t>
            </w:r>
          </w:p>
        </w:tc>
      </w:tr>
      <w:tr w:rsidR="00F1480E" w:rsidRPr="00963A46" w14:paraId="5F72DF31" w14:textId="77777777" w:rsidTr="00CA2922">
        <w:tc>
          <w:tcPr>
            <w:tcW w:w="1396" w:type="pct"/>
            <w:shd w:val="clear" w:color="auto" w:fill="auto"/>
          </w:tcPr>
          <w:p w14:paraId="1BA1A159" w14:textId="77777777" w:rsidR="00F1480E" w:rsidRPr="000754EC" w:rsidRDefault="00FD557D" w:rsidP="000754EC">
            <w:pPr>
              <w:pStyle w:val="SIHeading2"/>
            </w:pPr>
            <w:r w:rsidRPr="00FD557D">
              <w:t>Application</w:t>
            </w:r>
          </w:p>
          <w:p w14:paraId="22B7834A" w14:textId="77777777" w:rsidR="00FD557D" w:rsidRPr="00923720" w:rsidRDefault="00FD557D" w:rsidP="000754EC">
            <w:pPr>
              <w:pStyle w:val="SIHeading2"/>
            </w:pPr>
          </w:p>
        </w:tc>
        <w:tc>
          <w:tcPr>
            <w:tcW w:w="3604" w:type="pct"/>
            <w:shd w:val="clear" w:color="auto" w:fill="auto"/>
          </w:tcPr>
          <w:p w14:paraId="43537FF9" w14:textId="7A365E60" w:rsidR="00A84F38" w:rsidRPr="00A84F38" w:rsidRDefault="00A84F38" w:rsidP="00A84F38">
            <w:pPr>
              <w:pStyle w:val="SIText"/>
            </w:pPr>
            <w:r w:rsidRPr="00A84F38">
              <w:t xml:space="preserve">This unit of competency </w:t>
            </w:r>
            <w:del w:id="5" w:author="Peter Miller" w:date="2019-08-28T13:21:00Z">
              <w:r w:rsidRPr="00A84F38" w:rsidDel="006433E6">
                <w:delText xml:space="preserve">covers </w:delText>
              </w:r>
            </w:del>
            <w:ins w:id="6" w:author="Peter Miller" w:date="2019-08-28T13:21:00Z">
              <w:r w:rsidR="006433E6">
                <w:t>describes</w:t>
              </w:r>
              <w:r w:rsidR="006433E6" w:rsidRPr="00A84F38">
                <w:t xml:space="preserve"> </w:t>
              </w:r>
            </w:ins>
            <w:r w:rsidRPr="00A84F38">
              <w:t xml:space="preserve">the skills and knowledge required to </w:t>
            </w:r>
            <w:ins w:id="7" w:author="Peter Miller" w:date="2019-08-28T13:22:00Z">
              <w:r w:rsidR="006433E6">
                <w:t xml:space="preserve">prepare and inspect trees and record and </w:t>
              </w:r>
            </w:ins>
            <w:r w:rsidRPr="00A84F38">
              <w:t xml:space="preserve">report </w:t>
            </w:r>
            <w:ins w:id="8" w:author="Peter Miller" w:date="2019-08-28T13:23:00Z">
              <w:r w:rsidR="006433E6">
                <w:t>findings</w:t>
              </w:r>
            </w:ins>
            <w:del w:id="9" w:author="Peter Miller" w:date="2019-08-28T13:23:00Z">
              <w:r w:rsidRPr="00A84F38" w:rsidDel="006433E6">
                <w:delText>on general tree health and condition. It applies to the evaluation of trees for the purpose of work proposed in a local government area including parks and gardens, building and construction sites, public and private environments, and schools</w:delText>
              </w:r>
            </w:del>
            <w:r w:rsidRPr="00A84F38">
              <w:t>.</w:t>
            </w:r>
          </w:p>
          <w:p w14:paraId="756140A1" w14:textId="77777777" w:rsidR="00A84F38" w:rsidRPr="00A84F38" w:rsidRDefault="00A84F38" w:rsidP="00A84F38">
            <w:pPr>
              <w:pStyle w:val="SIText"/>
            </w:pPr>
          </w:p>
          <w:p w14:paraId="04BF1506" w14:textId="77777777" w:rsidR="006433E6" w:rsidRDefault="006433E6" w:rsidP="00A84F38">
            <w:pPr>
              <w:pStyle w:val="SIText"/>
              <w:rPr>
                <w:ins w:id="10" w:author="Peter Miller" w:date="2019-08-28T13:27:00Z"/>
              </w:rPr>
            </w:pPr>
            <w:ins w:id="11" w:author="Peter Miller" w:date="2019-08-28T13:23:00Z">
              <w:r>
                <w:t>The uni</w:t>
              </w:r>
            </w:ins>
            <w:del w:id="12" w:author="Peter Miller" w:date="2019-08-28T13:24:00Z">
              <w:r w:rsidR="00A84F38" w:rsidRPr="00A84F38" w:rsidDel="006433E6">
                <w:delText>I</w:delText>
              </w:r>
            </w:del>
            <w:r w:rsidR="00A84F38" w:rsidRPr="00A84F38">
              <w:t xml:space="preserve">t applies to individuals who </w:t>
            </w:r>
            <w:ins w:id="13" w:author="Peter Miller" w:date="2019-08-28T13:24:00Z">
              <w:r>
                <w:t xml:space="preserve">report on the health and condition of trees under broad direction and </w:t>
              </w:r>
            </w:ins>
            <w:r w:rsidR="00A84F38" w:rsidRPr="00A84F38">
              <w:t>take responsibility for their own work</w:t>
            </w:r>
            <w:del w:id="14" w:author="Peter Miller" w:date="2019-08-28T13:24:00Z">
              <w:r w:rsidR="00A84F38" w:rsidRPr="00A84F38" w:rsidDel="006433E6">
                <w:delText xml:space="preserve"> and for the quality of the work of others. They use discretion and judgement in the selection, allocation and use of available re</w:delText>
              </w:r>
            </w:del>
            <w:del w:id="15" w:author="Peter Miller" w:date="2019-08-28T13:25:00Z">
              <w:r w:rsidR="00A84F38" w:rsidRPr="00A84F38" w:rsidDel="006433E6">
                <w:delText>sources</w:delText>
              </w:r>
            </w:del>
            <w:r w:rsidR="00A84F38" w:rsidRPr="00A84F38">
              <w:t>.</w:t>
            </w:r>
          </w:p>
          <w:p w14:paraId="6963C713" w14:textId="77777777" w:rsidR="006433E6" w:rsidRDefault="006433E6" w:rsidP="00A84F38">
            <w:pPr>
              <w:pStyle w:val="SIText"/>
              <w:rPr>
                <w:ins w:id="16" w:author="Peter Miller" w:date="2019-08-28T13:27:00Z"/>
              </w:rPr>
            </w:pPr>
          </w:p>
          <w:p w14:paraId="2EF96423" w14:textId="7BE23F04" w:rsidR="00A84F38" w:rsidRPr="00A84F38" w:rsidRDefault="00A84F38" w:rsidP="00A84F38">
            <w:pPr>
              <w:pStyle w:val="SIText"/>
            </w:pPr>
            <w:del w:id="17" w:author="Peter Miller" w:date="2019-08-28T13:27:00Z">
              <w:r w:rsidRPr="00A84F38" w:rsidDel="006433E6">
                <w:delText xml:space="preserve"> </w:delText>
              </w:r>
            </w:del>
            <w:r w:rsidRPr="00A84F38">
              <w:t>All work is carried out to comply with workplace procedures</w:t>
            </w:r>
            <w:ins w:id="18" w:author="Peter Miller" w:date="2019-08-28T13:27:00Z">
              <w:r w:rsidR="006433E6">
                <w:t>, health and safety in the workplace requirements, legislative and regulatory requirements, and sustainability and biosecurity practices</w:t>
              </w:r>
            </w:ins>
            <w:r w:rsidRPr="00A84F38">
              <w:t>.</w:t>
            </w:r>
          </w:p>
          <w:p w14:paraId="3083721A" w14:textId="77777777" w:rsidR="00A84F38" w:rsidRPr="00A84F38" w:rsidRDefault="00A84F38" w:rsidP="00A84F38">
            <w:pPr>
              <w:pStyle w:val="SIText"/>
            </w:pPr>
          </w:p>
          <w:p w14:paraId="4B2B83FA" w14:textId="5B3AB88F" w:rsidR="00373436" w:rsidRPr="000754EC" w:rsidRDefault="00A84F38" w:rsidP="000D4F34">
            <w:pPr>
              <w:pStyle w:val="SIText"/>
            </w:pPr>
            <w:r w:rsidRPr="00A84F38">
              <w:t xml:space="preserve">No </w:t>
            </w:r>
            <w:del w:id="19" w:author="Peter Miller" w:date="2019-08-28T13:21:00Z">
              <w:r w:rsidRPr="00A84F38" w:rsidDel="006433E6">
                <w:delText xml:space="preserve">occupational </w:delText>
              </w:r>
            </w:del>
            <w:r w:rsidRPr="00A84F38">
              <w:t xml:space="preserve">licensing, legislative or certification requirements </w:t>
            </w:r>
            <w:del w:id="20" w:author="Peter Miller" w:date="2019-08-28T13:21:00Z">
              <w:r w:rsidRPr="00A84F38" w:rsidDel="006433E6">
                <w:delText xml:space="preserve">are known to </w:delText>
              </w:r>
            </w:del>
            <w:r w:rsidRPr="00A84F38">
              <w:t xml:space="preserve">apply to this unit at the time of publication. </w:t>
            </w:r>
          </w:p>
        </w:tc>
      </w:tr>
      <w:tr w:rsidR="00F1480E" w:rsidRPr="00963A46" w14:paraId="600362FD" w14:textId="77777777" w:rsidTr="00CA2922">
        <w:tc>
          <w:tcPr>
            <w:tcW w:w="1396" w:type="pct"/>
            <w:shd w:val="clear" w:color="auto" w:fill="auto"/>
          </w:tcPr>
          <w:p w14:paraId="54E93EAE" w14:textId="77777777" w:rsidR="00F1480E" w:rsidRPr="000754EC" w:rsidRDefault="00FD557D" w:rsidP="000754EC">
            <w:pPr>
              <w:pStyle w:val="SIHeading2"/>
            </w:pPr>
            <w:r w:rsidRPr="00923720">
              <w:t>Prerequisite Unit</w:t>
            </w:r>
          </w:p>
        </w:tc>
        <w:tc>
          <w:tcPr>
            <w:tcW w:w="3604" w:type="pct"/>
            <w:shd w:val="clear" w:color="auto" w:fill="auto"/>
          </w:tcPr>
          <w:p w14:paraId="131677EC" w14:textId="0663BD65" w:rsidR="00F1480E" w:rsidRPr="000754EC" w:rsidRDefault="00F1480E" w:rsidP="000754EC">
            <w:pPr>
              <w:pStyle w:val="SIText"/>
            </w:pPr>
            <w:r w:rsidRPr="008908DE">
              <w:t>Ni</w:t>
            </w:r>
            <w:r w:rsidR="007A300D" w:rsidRPr="000754EC">
              <w:t>l</w:t>
            </w:r>
          </w:p>
        </w:tc>
      </w:tr>
      <w:tr w:rsidR="00F1480E" w:rsidRPr="00963A46" w14:paraId="0CE92660" w14:textId="77777777" w:rsidTr="00CA2922">
        <w:tc>
          <w:tcPr>
            <w:tcW w:w="1396" w:type="pct"/>
            <w:shd w:val="clear" w:color="auto" w:fill="auto"/>
          </w:tcPr>
          <w:p w14:paraId="7CF95DF8" w14:textId="77777777" w:rsidR="00F1480E" w:rsidRPr="000754EC" w:rsidRDefault="00FD557D" w:rsidP="000754EC">
            <w:pPr>
              <w:pStyle w:val="SIHeading2"/>
            </w:pPr>
            <w:r w:rsidRPr="00923720">
              <w:t>Unit Sector</w:t>
            </w:r>
          </w:p>
        </w:tc>
        <w:tc>
          <w:tcPr>
            <w:tcW w:w="3604" w:type="pct"/>
            <w:shd w:val="clear" w:color="auto" w:fill="auto"/>
          </w:tcPr>
          <w:p w14:paraId="0597000A" w14:textId="438E7BAD" w:rsidR="00F1480E" w:rsidRPr="00644B16" w:rsidRDefault="00644B16" w:rsidP="00644B16">
            <w:pPr>
              <w:pStyle w:val="SIText"/>
            </w:pPr>
            <w:r w:rsidRPr="00644B16">
              <w:t>Plant culture and management (PCM)</w:t>
            </w:r>
          </w:p>
        </w:tc>
      </w:tr>
    </w:tbl>
    <w:p w14:paraId="6771E0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F847D4" w14:textId="77777777" w:rsidTr="00CA2922">
        <w:trPr>
          <w:cantSplit/>
          <w:tblHeader/>
        </w:trPr>
        <w:tc>
          <w:tcPr>
            <w:tcW w:w="1396" w:type="pct"/>
            <w:tcBorders>
              <w:bottom w:val="single" w:sz="4" w:space="0" w:color="C0C0C0"/>
            </w:tcBorders>
            <w:shd w:val="clear" w:color="auto" w:fill="auto"/>
          </w:tcPr>
          <w:p w14:paraId="16CB087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0FD8AE" w14:textId="77777777" w:rsidR="00F1480E" w:rsidRPr="000754EC" w:rsidRDefault="00FD557D" w:rsidP="000754EC">
            <w:pPr>
              <w:pStyle w:val="SIHeading2"/>
            </w:pPr>
            <w:r w:rsidRPr="00923720">
              <w:t>Performance Criteria</w:t>
            </w:r>
          </w:p>
        </w:tc>
      </w:tr>
      <w:tr w:rsidR="00F1480E" w:rsidRPr="00963A46" w14:paraId="116E2DC7" w14:textId="77777777" w:rsidTr="00CA2922">
        <w:trPr>
          <w:cantSplit/>
          <w:tblHeader/>
        </w:trPr>
        <w:tc>
          <w:tcPr>
            <w:tcW w:w="1396" w:type="pct"/>
            <w:tcBorders>
              <w:top w:val="single" w:sz="4" w:space="0" w:color="C0C0C0"/>
            </w:tcBorders>
            <w:shd w:val="clear" w:color="auto" w:fill="auto"/>
          </w:tcPr>
          <w:p w14:paraId="57E867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9E42BB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90531" w:rsidRPr="00963A46" w14:paraId="5E843472" w14:textId="77777777" w:rsidTr="00CA2922">
        <w:trPr>
          <w:cantSplit/>
        </w:trPr>
        <w:tc>
          <w:tcPr>
            <w:tcW w:w="1396" w:type="pct"/>
            <w:shd w:val="clear" w:color="auto" w:fill="auto"/>
          </w:tcPr>
          <w:p w14:paraId="4ADEEF67" w14:textId="78059941" w:rsidR="00B90531" w:rsidRPr="00B90531" w:rsidRDefault="00B90531" w:rsidP="00B90531">
            <w:pPr>
              <w:pStyle w:val="SIText"/>
            </w:pPr>
            <w:r w:rsidRPr="00B90531">
              <w:t>1. Prepare tree inspection requirements</w:t>
            </w:r>
          </w:p>
        </w:tc>
        <w:tc>
          <w:tcPr>
            <w:tcW w:w="3604" w:type="pct"/>
            <w:shd w:val="clear" w:color="auto" w:fill="auto"/>
          </w:tcPr>
          <w:p w14:paraId="5639004B" w14:textId="77777777" w:rsidR="00B90531" w:rsidRPr="00B90531" w:rsidRDefault="00B90531" w:rsidP="00B90531">
            <w:pPr>
              <w:pStyle w:val="SIText"/>
            </w:pPr>
            <w:r w:rsidRPr="00B90531">
              <w:t>1.1 Determine scope of work</w:t>
            </w:r>
          </w:p>
          <w:p w14:paraId="63CD2F96" w14:textId="579A7B1C" w:rsidR="00B90531" w:rsidRPr="00B90531" w:rsidRDefault="00B90531" w:rsidP="00B90531">
            <w:pPr>
              <w:pStyle w:val="SIText"/>
            </w:pPr>
            <w:r w:rsidRPr="00B90531">
              <w:t xml:space="preserve">1.2 </w:t>
            </w:r>
            <w:ins w:id="21" w:author="Peter Miller" w:date="2019-08-28T13:28:00Z">
              <w:r w:rsidR="00A0649F">
                <w:t>Select</w:t>
              </w:r>
            </w:ins>
            <w:del w:id="22" w:author="Peter Miller" w:date="2019-08-28T13:29:00Z">
              <w:r w:rsidRPr="00B90531" w:rsidDel="00A0649F">
                <w:delText>Identify and prepare</w:delText>
              </w:r>
            </w:del>
            <w:r w:rsidRPr="00B90531">
              <w:t xml:space="preserve"> tools and equipment </w:t>
            </w:r>
            <w:ins w:id="23" w:author="Peter Miller" w:date="2019-08-28T13:29:00Z">
              <w:r w:rsidR="00A0649F">
                <w:t xml:space="preserve">appropriate </w:t>
              </w:r>
            </w:ins>
            <w:r w:rsidRPr="00B90531">
              <w:t>for inspection</w:t>
            </w:r>
            <w:ins w:id="24" w:author="Peter Miller" w:date="2019-08-28T13:29:00Z">
              <w:r w:rsidR="00A0649F">
                <w:t xml:space="preserve"> being performed and check for safe operation</w:t>
              </w:r>
            </w:ins>
          </w:p>
          <w:p w14:paraId="1F1E0A77" w14:textId="51A76E60" w:rsidR="00B90531" w:rsidRPr="00B90531" w:rsidRDefault="00B90531" w:rsidP="00B90531">
            <w:pPr>
              <w:pStyle w:val="SIText"/>
            </w:pPr>
            <w:r w:rsidRPr="00B90531">
              <w:t>1.3 Document and implement traffic management requirements where required</w:t>
            </w:r>
          </w:p>
        </w:tc>
      </w:tr>
      <w:tr w:rsidR="00B90531" w:rsidRPr="00963A46" w14:paraId="2D086469" w14:textId="77777777" w:rsidTr="00CA2922">
        <w:trPr>
          <w:cantSplit/>
        </w:trPr>
        <w:tc>
          <w:tcPr>
            <w:tcW w:w="1396" w:type="pct"/>
            <w:shd w:val="clear" w:color="auto" w:fill="auto"/>
          </w:tcPr>
          <w:p w14:paraId="10DCE29E" w14:textId="48D45156" w:rsidR="00B90531" w:rsidRPr="00B90531" w:rsidRDefault="00B90531" w:rsidP="00B90531">
            <w:pPr>
              <w:pStyle w:val="SIText"/>
            </w:pPr>
            <w:r w:rsidRPr="00B90531">
              <w:lastRenderedPageBreak/>
              <w:t>2. Inspect the tree</w:t>
            </w:r>
          </w:p>
        </w:tc>
        <w:tc>
          <w:tcPr>
            <w:tcW w:w="3604" w:type="pct"/>
            <w:shd w:val="clear" w:color="auto" w:fill="auto"/>
          </w:tcPr>
          <w:p w14:paraId="20C1F2C8" w14:textId="7BC7F3DF" w:rsidR="00B90531" w:rsidRPr="00B90531" w:rsidRDefault="00B90531" w:rsidP="00B90531">
            <w:pPr>
              <w:pStyle w:val="SIText"/>
            </w:pPr>
            <w:r w:rsidRPr="00B90531">
              <w:t xml:space="preserve">2.1 </w:t>
            </w:r>
            <w:ins w:id="25" w:author="Peter Miller" w:date="2019-08-28T13:31:00Z">
              <w:r w:rsidR="00A0649F">
                <w:t>Identify</w:t>
              </w:r>
            </w:ins>
            <w:del w:id="26" w:author="Peter Miller" w:date="2019-08-28T13:31:00Z">
              <w:r w:rsidRPr="00B90531" w:rsidDel="00A0649F">
                <w:delText>Determine</w:delText>
              </w:r>
            </w:del>
            <w:r w:rsidRPr="00B90531">
              <w:t xml:space="preserve"> the type</w:t>
            </w:r>
            <w:ins w:id="27" w:author="Peter Miller" w:date="2019-08-28T13:31:00Z">
              <w:r w:rsidR="00A0649F">
                <w:t xml:space="preserve"> and</w:t>
              </w:r>
            </w:ins>
            <w:del w:id="28" w:author="Peter Miller" w:date="2019-08-28T13:31:00Z">
              <w:r w:rsidRPr="00B90531" w:rsidDel="00A0649F">
                <w:delText>,</w:delText>
              </w:r>
            </w:del>
            <w:r w:rsidRPr="00B90531">
              <w:t xml:space="preserve"> location </w:t>
            </w:r>
            <w:del w:id="29" w:author="Peter Miller" w:date="2019-08-28T13:32:00Z">
              <w:r w:rsidRPr="00B90531" w:rsidDel="00A0649F">
                <w:delText xml:space="preserve">and condition </w:delText>
              </w:r>
            </w:del>
            <w:r w:rsidRPr="00B90531">
              <w:t>of tree</w:t>
            </w:r>
          </w:p>
          <w:p w14:paraId="4B8B9BE7" w14:textId="77777777" w:rsidR="00B90531" w:rsidRPr="00B90531" w:rsidRDefault="00B90531" w:rsidP="00B90531">
            <w:pPr>
              <w:pStyle w:val="SIText"/>
            </w:pPr>
            <w:r w:rsidRPr="00B90531">
              <w:t>2.2 Inspect tree for obvious signs of structural damage, defects, pests, diseases and fauna</w:t>
            </w:r>
          </w:p>
          <w:p w14:paraId="7E375D6F" w14:textId="45E8BE11" w:rsidR="00B90531" w:rsidRPr="00B90531" w:rsidRDefault="00B90531" w:rsidP="00B90531">
            <w:pPr>
              <w:pStyle w:val="SIText"/>
            </w:pPr>
            <w:r w:rsidRPr="00B90531">
              <w:t>2.3 Identify and record tree condition on the inspection form</w:t>
            </w:r>
          </w:p>
        </w:tc>
      </w:tr>
      <w:tr w:rsidR="00B90531" w:rsidRPr="00963A46" w14:paraId="3BEDD0E0" w14:textId="77777777" w:rsidTr="00CA2922">
        <w:trPr>
          <w:cantSplit/>
        </w:trPr>
        <w:tc>
          <w:tcPr>
            <w:tcW w:w="1396" w:type="pct"/>
            <w:shd w:val="clear" w:color="auto" w:fill="auto"/>
          </w:tcPr>
          <w:p w14:paraId="3600D800" w14:textId="312BD9E1" w:rsidR="00B90531" w:rsidRPr="00B90531" w:rsidRDefault="00B90531" w:rsidP="00B90531">
            <w:pPr>
              <w:pStyle w:val="SIText"/>
            </w:pPr>
            <w:r w:rsidRPr="00B90531">
              <w:t>3. Record findings and advise client</w:t>
            </w:r>
          </w:p>
        </w:tc>
        <w:tc>
          <w:tcPr>
            <w:tcW w:w="3604" w:type="pct"/>
            <w:shd w:val="clear" w:color="auto" w:fill="auto"/>
          </w:tcPr>
          <w:p w14:paraId="43B50A47" w14:textId="77777777" w:rsidR="00B90531" w:rsidRPr="00B90531" w:rsidRDefault="00B90531" w:rsidP="00B90531">
            <w:pPr>
              <w:pStyle w:val="SIText"/>
            </w:pPr>
            <w:r w:rsidRPr="00B90531">
              <w:t>3.1 Record tree location and site details</w:t>
            </w:r>
          </w:p>
          <w:p w14:paraId="13581D89" w14:textId="77777777" w:rsidR="00B90531" w:rsidRPr="00B90531" w:rsidRDefault="00B90531" w:rsidP="00B90531">
            <w:pPr>
              <w:pStyle w:val="SIText"/>
            </w:pPr>
            <w:r w:rsidRPr="00B90531">
              <w:t>3.2 Recommend follow up treatments or further inspection from a consulting arborist</w:t>
            </w:r>
          </w:p>
          <w:p w14:paraId="2E277CDC" w14:textId="25A8D201" w:rsidR="00B90531" w:rsidRPr="00B90531" w:rsidRDefault="00B90531" w:rsidP="000D4F34">
            <w:pPr>
              <w:pStyle w:val="SIText"/>
            </w:pPr>
            <w:r w:rsidRPr="00B90531">
              <w:t xml:space="preserve">3.3 Complete </w:t>
            </w:r>
            <w:del w:id="30" w:author="Peter Miller" w:date="2019-08-28T13:33:00Z">
              <w:r w:rsidRPr="00B90531" w:rsidDel="00A0649F">
                <w:delText xml:space="preserve">report </w:delText>
              </w:r>
            </w:del>
            <w:del w:id="31" w:author="Peter Miller" w:date="2019-08-28T13:34:00Z">
              <w:r w:rsidRPr="00B90531" w:rsidDel="00A0649F">
                <w:delText xml:space="preserve">on </w:delText>
              </w:r>
            </w:del>
            <w:r w:rsidRPr="00B90531">
              <w:t xml:space="preserve">tree health and condition </w:t>
            </w:r>
            <w:ins w:id="32" w:author="Peter Miller" w:date="2019-08-28T13:34:00Z">
              <w:r w:rsidR="00A0649F" w:rsidRPr="00B90531">
                <w:t>report</w:t>
              </w:r>
              <w:r w:rsidR="00A0649F" w:rsidRPr="00A0649F">
                <w:t xml:space="preserve"> </w:t>
              </w:r>
            </w:ins>
            <w:r w:rsidRPr="00B90531">
              <w:t>and advise client</w:t>
            </w:r>
            <w:ins w:id="33" w:author="Peter Miller" w:date="2019-08-28T13:34:00Z">
              <w:r w:rsidR="00A0649F">
                <w:t xml:space="preserve"> or other</w:t>
              </w:r>
            </w:ins>
            <w:del w:id="34" w:author="Peter Miller" w:date="2019-08-28T13:34:00Z">
              <w:r w:rsidRPr="00B90531" w:rsidDel="00A0649F">
                <w:delText>-</w:delText>
              </w:r>
            </w:del>
            <w:ins w:id="35" w:author="Peter Miller" w:date="2019-08-28T13:34:00Z">
              <w:r w:rsidR="00A0649F">
                <w:t xml:space="preserve"> </w:t>
              </w:r>
            </w:ins>
            <w:r w:rsidRPr="00B90531">
              <w:t>stakeholder</w:t>
            </w:r>
            <w:ins w:id="36" w:author="Peter Miller" w:date="2019-08-28T13:34:00Z">
              <w:r w:rsidR="00A0649F">
                <w:t xml:space="preserve"> according to workplace procedures</w:t>
              </w:r>
            </w:ins>
          </w:p>
        </w:tc>
      </w:tr>
    </w:tbl>
    <w:p w14:paraId="2D72E9C2" w14:textId="77777777" w:rsidR="005F771F" w:rsidRDefault="005F771F" w:rsidP="005F771F">
      <w:pPr>
        <w:pStyle w:val="SIText"/>
      </w:pPr>
    </w:p>
    <w:p w14:paraId="2C7E7CC9" w14:textId="77777777" w:rsidR="005F771F" w:rsidRPr="000754EC" w:rsidRDefault="005F771F" w:rsidP="000754EC">
      <w:r>
        <w:br w:type="page"/>
      </w:r>
    </w:p>
    <w:p w14:paraId="0B86058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9A05B9" w14:textId="77777777" w:rsidTr="00CA2922">
        <w:trPr>
          <w:tblHeader/>
        </w:trPr>
        <w:tc>
          <w:tcPr>
            <w:tcW w:w="5000" w:type="pct"/>
            <w:gridSpan w:val="2"/>
          </w:tcPr>
          <w:p w14:paraId="2F8F1C6E" w14:textId="77777777" w:rsidR="00F1480E" w:rsidRPr="000754EC" w:rsidRDefault="00FD557D" w:rsidP="000754EC">
            <w:pPr>
              <w:pStyle w:val="SIHeading2"/>
            </w:pPr>
            <w:r w:rsidRPr="00041E59">
              <w:t>F</w:t>
            </w:r>
            <w:r w:rsidRPr="000754EC">
              <w:t>oundation Skills</w:t>
            </w:r>
          </w:p>
          <w:p w14:paraId="204282A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E3031E" w14:textId="77777777" w:rsidTr="00CA2922">
        <w:trPr>
          <w:tblHeader/>
        </w:trPr>
        <w:tc>
          <w:tcPr>
            <w:tcW w:w="1396" w:type="pct"/>
          </w:tcPr>
          <w:p w14:paraId="59DA5CA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9205ED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0649F" w:rsidRPr="00336FCA" w:rsidDel="00423CB2" w14:paraId="08AD16F4" w14:textId="77777777" w:rsidTr="00CA2922">
        <w:tc>
          <w:tcPr>
            <w:tcW w:w="1396" w:type="pct"/>
          </w:tcPr>
          <w:p w14:paraId="74FB8BC2" w14:textId="22DAE031" w:rsidR="00A0649F" w:rsidRPr="00A0649F" w:rsidRDefault="00A0649F" w:rsidP="000D4F34">
            <w:pPr>
              <w:pStyle w:val="SIText"/>
            </w:pPr>
            <w:ins w:id="37" w:author="Peter Miller" w:date="2019-08-28T13:38:00Z">
              <w:r w:rsidRPr="00A0649F">
                <w:t>Reading</w:t>
              </w:r>
            </w:ins>
            <w:del w:id="38" w:author="Unknown">
              <w:r w:rsidRPr="00A0649F" w:rsidDel="00A0649F">
                <w:delText>[Skill]</w:delText>
              </w:r>
            </w:del>
          </w:p>
        </w:tc>
        <w:tc>
          <w:tcPr>
            <w:tcW w:w="3604" w:type="pct"/>
          </w:tcPr>
          <w:p w14:paraId="712D86F6" w14:textId="325E74A1" w:rsidR="00A0649F" w:rsidRPr="00A0649F" w:rsidDel="00837AEA" w:rsidRDefault="00A0649F" w:rsidP="00A0649F">
            <w:pPr>
              <w:pStyle w:val="SIBulletList1"/>
              <w:rPr>
                <w:del w:id="39" w:author="Unknown"/>
              </w:rPr>
            </w:pPr>
            <w:ins w:id="40" w:author="Peter Miller" w:date="2019-08-28T13:38:00Z">
              <w:r w:rsidRPr="00A0649F">
                <w:rPr>
                  <w:rFonts w:eastAsia="Calibri"/>
                </w:rPr>
                <w:t>Interpret textual information from a range of sources to identify relevant and key information about workplace operations and procedures</w:t>
              </w:r>
            </w:ins>
            <w:del w:id="41" w:author="Unknown">
              <w:r w:rsidRPr="00A0649F" w:rsidDel="00837AEA">
                <w:rPr>
                  <w:rFonts w:eastAsia="Calibri"/>
                </w:rPr>
                <w:delText>[Style to be applied is SI Bullet List 1</w:delText>
              </w:r>
            </w:del>
          </w:p>
          <w:p w14:paraId="7A9F8460" w14:textId="0FA69842" w:rsidR="00A0649F" w:rsidRPr="00A0649F" w:rsidDel="00837AEA" w:rsidRDefault="00A0649F" w:rsidP="00A0649F">
            <w:pPr>
              <w:pStyle w:val="SIBulletList1"/>
              <w:rPr>
                <w:del w:id="42" w:author="Unknown"/>
              </w:rPr>
            </w:pPr>
            <w:del w:id="43" w:author="Unknown">
              <w:r w:rsidRPr="00A0649F" w:rsidDel="00837AEA">
                <w:rPr>
                  <w:rFonts w:eastAsia="Calibri"/>
                </w:rPr>
                <w:delText>Use sentence case (i.e. commence with upper case) for each bullet point but do not put a full stop at the end</w:delText>
              </w:r>
            </w:del>
          </w:p>
          <w:p w14:paraId="54A63E33" w14:textId="48EC7557" w:rsidR="00A0649F" w:rsidRPr="00A0649F" w:rsidRDefault="00A0649F" w:rsidP="00A0649F">
            <w:pPr>
              <w:pStyle w:val="SIBulletList1"/>
            </w:pPr>
            <w:del w:id="44" w:author="Unknown">
              <w:r w:rsidRPr="00A0649F" w:rsidDel="00837AEA">
                <w:rPr>
                  <w:rFonts w:eastAsia="Calibri"/>
                </w:rPr>
                <w:delText xml:space="preserve">See </w:delText>
              </w:r>
              <w:r w:rsidRPr="00A0649F" w:rsidDel="00837AEA">
                <w:rPr>
                  <w:rStyle w:val="SIText-Italic"/>
                </w:rPr>
                <w:delText xml:space="preserve">Guidelines </w:delText>
              </w:r>
              <w:r w:rsidRPr="00A0649F" w:rsidDel="00837AEA">
                <w:rPr>
                  <w:rFonts w:eastAsia="Calibri"/>
                </w:rPr>
                <w:delText>for the skills to be described, the order in which to list them and hints on writing descriptions</w:delText>
              </w:r>
            </w:del>
          </w:p>
        </w:tc>
      </w:tr>
      <w:tr w:rsidR="00A0649F" w:rsidRPr="00336FCA" w:rsidDel="00423CB2" w14:paraId="48EA34D2" w14:textId="77777777" w:rsidTr="00CA2922">
        <w:tc>
          <w:tcPr>
            <w:tcW w:w="1396" w:type="pct"/>
          </w:tcPr>
          <w:p w14:paraId="73563BBF" w14:textId="4890ECC4" w:rsidR="00A0649F" w:rsidRPr="00A0649F" w:rsidRDefault="00A0649F" w:rsidP="00A0649F">
            <w:pPr>
              <w:pStyle w:val="SIText"/>
            </w:pPr>
            <w:ins w:id="45" w:author="Peter Miller" w:date="2019-08-28T13:38:00Z">
              <w:r w:rsidRPr="00A0649F">
                <w:t>Writing</w:t>
              </w:r>
            </w:ins>
            <w:del w:id="46" w:author="Unknown">
              <w:r w:rsidRPr="00A0649F" w:rsidDel="00A0649F">
                <w:delText>[Skill]</w:delText>
              </w:r>
            </w:del>
          </w:p>
        </w:tc>
        <w:tc>
          <w:tcPr>
            <w:tcW w:w="3604" w:type="pct"/>
          </w:tcPr>
          <w:p w14:paraId="0E5243A1" w14:textId="77777777" w:rsidR="00A0649F" w:rsidRDefault="00A0649F" w:rsidP="00A0649F">
            <w:pPr>
              <w:pStyle w:val="SIBulletList1"/>
              <w:rPr>
                <w:ins w:id="47" w:author="Peter Miller" w:date="2019-08-28T13:38:00Z"/>
                <w:rFonts w:eastAsia="Calibri"/>
              </w:rPr>
            </w:pPr>
            <w:ins w:id="48" w:author="Peter Miller" w:date="2019-08-28T13:38:00Z">
              <w:r w:rsidRPr="00A0649F">
                <w:rPr>
                  <w:rFonts w:eastAsia="Calibri"/>
                </w:rPr>
                <w:t xml:space="preserve">Use clear language, accurate industry terminology and logical structure to prepare </w:t>
              </w:r>
              <w:r>
                <w:rPr>
                  <w:rFonts w:eastAsia="Calibri"/>
                </w:rPr>
                <w:t>tree health and condition reports</w:t>
              </w:r>
            </w:ins>
          </w:p>
          <w:p w14:paraId="74FCD421" w14:textId="0E8D9395" w:rsidR="000D4F34" w:rsidRDefault="000D4F34" w:rsidP="00A0649F">
            <w:pPr>
              <w:pStyle w:val="SIBulletList1"/>
              <w:rPr>
                <w:ins w:id="49" w:author="Peter Miller" w:date="2019-08-28T13:40:00Z"/>
                <w:rFonts w:eastAsia="Calibri"/>
              </w:rPr>
            </w:pPr>
            <w:ins w:id="50" w:author="Peter Miller" w:date="2019-08-28T13:39:00Z">
              <w:r>
                <w:rPr>
                  <w:rFonts w:eastAsia="Calibri"/>
                </w:rPr>
                <w:t>Document traffic management requireme</w:t>
              </w:r>
            </w:ins>
            <w:ins w:id="51" w:author="Peter Miller" w:date="2019-08-28T13:40:00Z">
              <w:r>
                <w:rPr>
                  <w:rFonts w:eastAsia="Calibri"/>
                </w:rPr>
                <w:t>n</w:t>
              </w:r>
            </w:ins>
            <w:ins w:id="52" w:author="Peter Miller" w:date="2019-08-28T13:39:00Z">
              <w:r>
                <w:rPr>
                  <w:rFonts w:eastAsia="Calibri"/>
                </w:rPr>
                <w:t>ts</w:t>
              </w:r>
            </w:ins>
          </w:p>
          <w:p w14:paraId="4E3EF590" w14:textId="369ABB2E" w:rsidR="00A0649F" w:rsidRPr="000D4F34" w:rsidDel="00837AEA" w:rsidRDefault="000D4F34" w:rsidP="000D4F34">
            <w:pPr>
              <w:pStyle w:val="SIBulletList1"/>
              <w:rPr>
                <w:del w:id="53" w:author="Unknown"/>
                <w:rFonts w:eastAsia="Calibri"/>
              </w:rPr>
            </w:pPr>
            <w:ins w:id="54" w:author="Peter Miller" w:date="2019-08-28T13:40:00Z">
              <w:r w:rsidRPr="000D4F34">
                <w:rPr>
                  <w:rFonts w:eastAsia="Calibri"/>
                </w:rPr>
                <w:t>Complete tree inspection forms</w:t>
              </w:r>
            </w:ins>
            <w:del w:id="55" w:author="Unknown">
              <w:r w:rsidR="00A0649F" w:rsidRPr="000D4F34" w:rsidDel="00837AEA">
                <w:rPr>
                  <w:rFonts w:eastAsia="Calibri"/>
                </w:rPr>
                <w:delText>SI Bullet List 1</w:delText>
              </w:r>
            </w:del>
          </w:p>
          <w:p w14:paraId="605F73CC" w14:textId="0C8D883B" w:rsidR="00A0649F" w:rsidRPr="00A0649F" w:rsidRDefault="00A0649F">
            <w:pPr>
              <w:pStyle w:val="SIBulletList1"/>
              <w:rPr>
                <w:rFonts w:eastAsia="Calibri"/>
              </w:rPr>
            </w:pPr>
            <w:del w:id="56" w:author="Unknown">
              <w:r w:rsidRPr="00A0649F" w:rsidDel="00837AEA">
                <w:rPr>
                  <w:rFonts w:eastAsia="Calibri"/>
                </w:rPr>
                <w:delText>SI Bullet List 1</w:delText>
              </w:r>
            </w:del>
          </w:p>
        </w:tc>
      </w:tr>
      <w:tr w:rsidR="00A0649F" w:rsidRPr="00336FCA" w:rsidDel="00423CB2" w14:paraId="279CB450" w14:textId="77777777" w:rsidTr="00CA2922">
        <w:tc>
          <w:tcPr>
            <w:tcW w:w="1396" w:type="pct"/>
          </w:tcPr>
          <w:p w14:paraId="5BF942B7" w14:textId="2262F585" w:rsidR="00A0649F" w:rsidRPr="00A0649F" w:rsidRDefault="00A0649F" w:rsidP="00A0649F">
            <w:pPr>
              <w:pStyle w:val="SIText"/>
            </w:pPr>
            <w:ins w:id="57" w:author="Peter Miller" w:date="2019-08-28T13:38:00Z">
              <w:r w:rsidRPr="00A0649F">
                <w:t>Oral communication</w:t>
              </w:r>
            </w:ins>
            <w:del w:id="58" w:author="Unknown">
              <w:r w:rsidRPr="00A0649F" w:rsidDel="00A0649F">
                <w:delText>[S</w:delText>
              </w:r>
              <w:r w:rsidRPr="00A0649F" w:rsidDel="00A0649F">
                <w:rPr>
                  <w:rFonts w:eastAsia="Calibri"/>
                </w:rPr>
                <w:delText>tyle to be applied in left column is SI Text[</w:delText>
              </w:r>
            </w:del>
          </w:p>
        </w:tc>
        <w:tc>
          <w:tcPr>
            <w:tcW w:w="3604" w:type="pct"/>
          </w:tcPr>
          <w:p w14:paraId="04814BF0" w14:textId="02D64469" w:rsidR="00A0649F" w:rsidRPr="000D4F34" w:rsidDel="00837AEA" w:rsidRDefault="00A0649F" w:rsidP="00E466BF">
            <w:pPr>
              <w:pStyle w:val="SIBulletList1"/>
              <w:rPr>
                <w:del w:id="59" w:author="Unknown"/>
                <w:rFonts w:eastAsia="Calibri"/>
              </w:rPr>
            </w:pPr>
            <w:ins w:id="60" w:author="Peter Miller" w:date="2019-08-28T13:38:00Z">
              <w:r w:rsidRPr="00AB0B4C">
                <w:rPr>
                  <w:rFonts w:eastAsia="Calibri"/>
                </w:rPr>
                <w:t xml:space="preserve">Initiate discussions with </w:t>
              </w:r>
            </w:ins>
            <w:ins w:id="61" w:author="Peter Miller" w:date="2019-08-28T13:40:00Z">
              <w:r w:rsidR="000D4F34" w:rsidRPr="00AB0B4C">
                <w:rPr>
                  <w:rFonts w:eastAsia="Calibri"/>
                </w:rPr>
                <w:t xml:space="preserve">client or other </w:t>
              </w:r>
            </w:ins>
            <w:ins w:id="62" w:author="Peter Miller" w:date="2019-08-28T13:42:00Z">
              <w:r w:rsidR="000D4F34" w:rsidRPr="00AB0B4C">
                <w:rPr>
                  <w:rFonts w:eastAsia="Calibri"/>
                </w:rPr>
                <w:t>stakeholder</w:t>
              </w:r>
            </w:ins>
            <w:ins w:id="63" w:author="Peter Miller" w:date="2019-08-28T13:38:00Z">
              <w:r w:rsidRPr="00AB0B4C">
                <w:rPr>
                  <w:rFonts w:eastAsia="Calibri"/>
                </w:rPr>
                <w:t xml:space="preserve"> using clear language to </w:t>
              </w:r>
            </w:ins>
            <w:ins w:id="64" w:author="Peter Miller" w:date="2019-08-28T13:42:00Z">
              <w:r w:rsidR="000D4F34" w:rsidRPr="000D4F34">
                <w:rPr>
                  <w:rFonts w:eastAsia="Calibri"/>
                </w:rPr>
                <w:t>report tree health and condition a</w:t>
              </w:r>
            </w:ins>
            <w:ins w:id="65" w:author="Peter Miller" w:date="2019-08-28T13:43:00Z">
              <w:r w:rsidR="000D4F34" w:rsidRPr="000D4F34">
                <w:rPr>
                  <w:rFonts w:eastAsia="Calibri"/>
                </w:rPr>
                <w:t>nd recommend follow up treatments or further inspection</w:t>
              </w:r>
            </w:ins>
            <w:del w:id="66" w:author="Unknown">
              <w:r w:rsidRPr="000D4F34" w:rsidDel="00837AEA">
                <w:rPr>
                  <w:rFonts w:eastAsia="Calibri"/>
                </w:rPr>
                <w:delText>SI Bullet List 1</w:delText>
              </w:r>
            </w:del>
          </w:p>
          <w:p w14:paraId="6F4AE76A" w14:textId="6BA43C74" w:rsidR="00A0649F" w:rsidRPr="00A0649F" w:rsidRDefault="00A0649F" w:rsidP="00A0649F">
            <w:pPr>
              <w:pStyle w:val="SIBulletList1"/>
              <w:rPr>
                <w:rFonts w:eastAsia="Calibri"/>
              </w:rPr>
            </w:pPr>
            <w:del w:id="67" w:author="Unknown">
              <w:r w:rsidRPr="00A0649F" w:rsidDel="00837AEA">
                <w:rPr>
                  <w:rFonts w:eastAsia="Calibri"/>
                </w:rPr>
                <w:delText>SI Bullet List 1]</w:delText>
              </w:r>
            </w:del>
          </w:p>
        </w:tc>
      </w:tr>
    </w:tbl>
    <w:p w14:paraId="41BE1CA1" w14:textId="77777777" w:rsidR="00916CD7" w:rsidRDefault="00916CD7" w:rsidP="005F771F">
      <w:pPr>
        <w:pStyle w:val="SIText"/>
      </w:pPr>
    </w:p>
    <w:p w14:paraId="37686E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0C8BE0" w14:textId="77777777" w:rsidTr="00F33FF2">
        <w:tc>
          <w:tcPr>
            <w:tcW w:w="5000" w:type="pct"/>
            <w:gridSpan w:val="4"/>
          </w:tcPr>
          <w:p w14:paraId="3C652A17" w14:textId="77777777" w:rsidR="00F1480E" w:rsidRPr="000754EC" w:rsidRDefault="00FD557D" w:rsidP="000754EC">
            <w:pPr>
              <w:pStyle w:val="SIHeading2"/>
            </w:pPr>
            <w:r w:rsidRPr="00923720">
              <w:t>U</w:t>
            </w:r>
            <w:r w:rsidRPr="000754EC">
              <w:t>nit Mapping Information</w:t>
            </w:r>
          </w:p>
        </w:tc>
      </w:tr>
      <w:tr w:rsidR="00F1480E" w14:paraId="05051712" w14:textId="77777777" w:rsidTr="00F33FF2">
        <w:tc>
          <w:tcPr>
            <w:tcW w:w="1028" w:type="pct"/>
          </w:tcPr>
          <w:p w14:paraId="4C5EC9D8" w14:textId="77777777" w:rsidR="00F1480E" w:rsidRPr="000754EC" w:rsidRDefault="00F1480E" w:rsidP="000754EC">
            <w:pPr>
              <w:pStyle w:val="SIText-Bold"/>
            </w:pPr>
            <w:r w:rsidRPr="00923720">
              <w:t>Code and title current version</w:t>
            </w:r>
          </w:p>
        </w:tc>
        <w:tc>
          <w:tcPr>
            <w:tcW w:w="1105" w:type="pct"/>
          </w:tcPr>
          <w:p w14:paraId="6B72498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A7B5C4B" w14:textId="77777777" w:rsidR="00F1480E" w:rsidRPr="000754EC" w:rsidRDefault="00F1480E" w:rsidP="000754EC">
            <w:pPr>
              <w:pStyle w:val="SIText-Bold"/>
            </w:pPr>
            <w:r w:rsidRPr="00923720">
              <w:t>Comments</w:t>
            </w:r>
          </w:p>
        </w:tc>
        <w:tc>
          <w:tcPr>
            <w:tcW w:w="1616" w:type="pct"/>
          </w:tcPr>
          <w:p w14:paraId="09906F28" w14:textId="77777777" w:rsidR="00F1480E" w:rsidRPr="000754EC" w:rsidRDefault="00F1480E" w:rsidP="000754EC">
            <w:pPr>
              <w:pStyle w:val="SIText-Bold"/>
            </w:pPr>
            <w:r w:rsidRPr="00923720">
              <w:t>Equivalence status</w:t>
            </w:r>
          </w:p>
        </w:tc>
      </w:tr>
      <w:tr w:rsidR="00041E59" w14:paraId="490C753A" w14:textId="77777777" w:rsidTr="00F33FF2">
        <w:tc>
          <w:tcPr>
            <w:tcW w:w="1028" w:type="pct"/>
          </w:tcPr>
          <w:p w14:paraId="35149CA2" w14:textId="77777777" w:rsidR="00041E59" w:rsidRDefault="00472F8A" w:rsidP="000754EC">
            <w:pPr>
              <w:pStyle w:val="SIText"/>
              <w:rPr>
                <w:ins w:id="68" w:author="Peter Miller" w:date="2019-08-28T13:19:00Z"/>
              </w:rPr>
            </w:pPr>
            <w:r w:rsidRPr="00472F8A">
              <w:t>AHCPCM304 Report on health and condition of trees</w:t>
            </w:r>
          </w:p>
          <w:p w14:paraId="2F52B03B" w14:textId="72C9BDED" w:rsidR="006433E6" w:rsidRPr="000754EC" w:rsidRDefault="006433E6" w:rsidP="000754EC">
            <w:pPr>
              <w:pStyle w:val="SIText"/>
            </w:pPr>
            <w:ins w:id="69" w:author="Peter Miller" w:date="2019-08-28T13:19:00Z">
              <w:r>
                <w:t>Release 2</w:t>
              </w:r>
            </w:ins>
          </w:p>
        </w:tc>
        <w:tc>
          <w:tcPr>
            <w:tcW w:w="1105" w:type="pct"/>
          </w:tcPr>
          <w:p w14:paraId="417EC7FB" w14:textId="77777777" w:rsidR="006433E6" w:rsidRDefault="006433E6" w:rsidP="006433E6">
            <w:pPr>
              <w:pStyle w:val="SIText"/>
              <w:rPr>
                <w:ins w:id="70" w:author="Peter Miller" w:date="2019-08-28T13:19:00Z"/>
              </w:rPr>
            </w:pPr>
            <w:ins w:id="71" w:author="Peter Miller" w:date="2019-08-28T13:19:00Z">
              <w:r w:rsidRPr="00472F8A">
                <w:t>AHCPCM304 Report on health and condition of trees</w:t>
              </w:r>
            </w:ins>
          </w:p>
          <w:p w14:paraId="123FA519" w14:textId="7CA5AA05" w:rsidR="00041E59" w:rsidRPr="000754EC" w:rsidRDefault="006433E6" w:rsidP="000D4F34">
            <w:pPr>
              <w:pStyle w:val="SIText"/>
            </w:pPr>
            <w:ins w:id="72" w:author="Peter Miller" w:date="2019-08-28T13:19:00Z">
              <w:r>
                <w:t>Release 1</w:t>
              </w:r>
            </w:ins>
            <w:del w:id="73" w:author="Peter Miller" w:date="2019-08-28T13:19:00Z">
              <w:r w:rsidR="001C1306" w:rsidDel="006433E6">
                <w:delText>[</w:delText>
              </w:r>
              <w:r w:rsidR="00041E59" w:rsidRPr="000754EC" w:rsidDel="006433E6">
                <w:delText>SI Text</w:delText>
              </w:r>
              <w:r w:rsidR="001C1306" w:rsidRPr="000754EC" w:rsidDel="006433E6">
                <w:delText>]</w:delText>
              </w:r>
            </w:del>
          </w:p>
        </w:tc>
        <w:tc>
          <w:tcPr>
            <w:tcW w:w="1251" w:type="pct"/>
          </w:tcPr>
          <w:p w14:paraId="34F3CABA" w14:textId="77777777" w:rsidR="00041E59" w:rsidRDefault="00166444" w:rsidP="00166444">
            <w:pPr>
              <w:pStyle w:val="SIText"/>
              <w:rPr>
                <w:ins w:id="74" w:author="Peter Miller" w:date="2019-08-28T13:20:00Z"/>
              </w:rPr>
            </w:pPr>
            <w:del w:id="75" w:author="Peter Miller" w:date="2019-08-28T13:20:00Z">
              <w:r w:rsidRPr="00166444" w:rsidDel="006433E6">
                <w:delText>New unit</w:delText>
              </w:r>
            </w:del>
            <w:ins w:id="76" w:author="Peter Miller" w:date="2019-08-28T13:20:00Z">
              <w:r w:rsidR="006433E6">
                <w:t>Performance criteria clarified</w:t>
              </w:r>
            </w:ins>
          </w:p>
          <w:p w14:paraId="45B64D2F" w14:textId="77777777" w:rsidR="006433E6" w:rsidRDefault="006433E6" w:rsidP="00166444">
            <w:pPr>
              <w:pStyle w:val="SIText"/>
              <w:rPr>
                <w:ins w:id="77" w:author="Peter Miller" w:date="2019-08-28T13:20:00Z"/>
              </w:rPr>
            </w:pPr>
            <w:ins w:id="78" w:author="Peter Miller" w:date="2019-08-28T13:20:00Z">
              <w:r>
                <w:t>Foundation skills added</w:t>
              </w:r>
            </w:ins>
          </w:p>
          <w:p w14:paraId="2EAD6582" w14:textId="4272D32F" w:rsidR="006433E6" w:rsidRPr="000754EC" w:rsidRDefault="006433E6" w:rsidP="00166444">
            <w:pPr>
              <w:pStyle w:val="SIText"/>
            </w:pPr>
            <w:ins w:id="79" w:author="Peter Miller" w:date="2019-08-28T13:21:00Z">
              <w:r>
                <w:t>Assessment requirements updated</w:t>
              </w:r>
            </w:ins>
          </w:p>
        </w:tc>
        <w:tc>
          <w:tcPr>
            <w:tcW w:w="1616" w:type="pct"/>
          </w:tcPr>
          <w:p w14:paraId="3D92EFF6" w14:textId="4469AF8A" w:rsidR="00916CD7" w:rsidRPr="000754EC" w:rsidRDefault="006433E6" w:rsidP="000D4F34">
            <w:pPr>
              <w:pStyle w:val="SIText"/>
            </w:pPr>
            <w:ins w:id="80" w:author="Peter Miller" w:date="2019-08-28T13:20:00Z">
              <w:r>
                <w:t>E</w:t>
              </w:r>
            </w:ins>
            <w:del w:id="81" w:author="Peter Miller" w:date="2019-08-28T13:20:00Z">
              <w:r w:rsidR="00916CD7" w:rsidDel="006433E6">
                <w:delText>No e</w:delText>
              </w:r>
            </w:del>
            <w:r w:rsidR="00916CD7">
              <w:t>quivalent unit</w:t>
            </w:r>
          </w:p>
        </w:tc>
      </w:tr>
    </w:tbl>
    <w:p w14:paraId="7DFA0922" w14:textId="13DC4A9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ECF007" w14:textId="77777777" w:rsidTr="00CA2922">
        <w:tc>
          <w:tcPr>
            <w:tcW w:w="1396" w:type="pct"/>
            <w:shd w:val="clear" w:color="auto" w:fill="auto"/>
          </w:tcPr>
          <w:p w14:paraId="7C3D6019" w14:textId="77777777" w:rsidR="00F1480E" w:rsidRPr="000754EC" w:rsidRDefault="00FD557D" w:rsidP="000754EC">
            <w:pPr>
              <w:pStyle w:val="SIHeading2"/>
            </w:pPr>
            <w:r w:rsidRPr="00CC451E">
              <w:t>L</w:t>
            </w:r>
            <w:r w:rsidRPr="000754EC">
              <w:t>inks</w:t>
            </w:r>
          </w:p>
        </w:tc>
        <w:tc>
          <w:tcPr>
            <w:tcW w:w="3604" w:type="pct"/>
            <w:shd w:val="clear" w:color="auto" w:fill="auto"/>
          </w:tcPr>
          <w:p w14:paraId="599C9DEF" w14:textId="25801761" w:rsidR="00520E9A" w:rsidRPr="000754EC" w:rsidDel="006433E6" w:rsidRDefault="00520E9A" w:rsidP="000D4F34">
            <w:pPr>
              <w:pStyle w:val="SIText"/>
              <w:rPr>
                <w:del w:id="82" w:author="Peter Miller" w:date="2019-08-28T13:20: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863C798" w14:textId="631C8A27" w:rsidR="00F1480E" w:rsidRPr="000754EC" w:rsidRDefault="006433E6">
            <w:pPr>
              <w:pStyle w:val="SIText"/>
            </w:pPr>
            <w:ins w:id="83" w:author="Peter Miller" w:date="2019-08-28T13:20:00Z">
              <w:r>
                <w:fldChar w:fldCharType="begin"/>
              </w:r>
              <w:r>
                <w:instrText xml:space="preserve"> HYPERLINK "</w:instrText>
              </w:r>
            </w:ins>
            <w:r w:rsidRPr="004C7AFA">
              <w:instrText>https://vetnet.education.gov.au/Pages/TrainingDocs.aspx?q=c6399549-9c62-4a5e-bf1a-524b2322cf72</w:instrText>
            </w:r>
            <w:ins w:id="84" w:author="Peter Miller" w:date="2019-08-28T13:20:00Z">
              <w:r>
                <w:instrText xml:space="preserve">" </w:instrText>
              </w:r>
              <w:r>
                <w:fldChar w:fldCharType="separate"/>
              </w:r>
            </w:ins>
            <w:r w:rsidRPr="00E66FAB">
              <w:t>https://vetnet.education.gov.au/Pages/TrainingDocs.aspx?q=c6399549-9c62-4a5e-bf1a-524b2322cf72</w:t>
            </w:r>
            <w:ins w:id="85" w:author="Peter Miller" w:date="2019-08-28T13:20:00Z">
              <w:r>
                <w:fldChar w:fldCharType="end"/>
              </w:r>
            </w:ins>
          </w:p>
        </w:tc>
      </w:tr>
    </w:tbl>
    <w:p w14:paraId="5AC12644" w14:textId="77777777" w:rsidR="00F1480E" w:rsidRDefault="00F1480E" w:rsidP="005F771F">
      <w:pPr>
        <w:pStyle w:val="SIText"/>
      </w:pPr>
    </w:p>
    <w:p w14:paraId="3EE5E3D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6B5CF0" w14:textId="77777777" w:rsidTr="00113678">
        <w:trPr>
          <w:tblHeader/>
        </w:trPr>
        <w:tc>
          <w:tcPr>
            <w:tcW w:w="1478" w:type="pct"/>
            <w:shd w:val="clear" w:color="auto" w:fill="auto"/>
          </w:tcPr>
          <w:p w14:paraId="14632AA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B67A680" w14:textId="0CD70CFF" w:rsidR="00556C4C" w:rsidRPr="000754EC" w:rsidRDefault="00556C4C" w:rsidP="000754EC">
            <w:pPr>
              <w:pStyle w:val="SIUnittitle"/>
            </w:pPr>
            <w:r w:rsidRPr="00F56827">
              <w:t xml:space="preserve">Assessment requirements for </w:t>
            </w:r>
            <w:r w:rsidR="0015089D" w:rsidRPr="0015089D">
              <w:t>AHCPCM304 Report on health and condition of trees</w:t>
            </w:r>
          </w:p>
        </w:tc>
      </w:tr>
      <w:tr w:rsidR="00556C4C" w:rsidRPr="00A55106" w14:paraId="10F6F890" w14:textId="77777777" w:rsidTr="00113678">
        <w:trPr>
          <w:tblHeader/>
        </w:trPr>
        <w:tc>
          <w:tcPr>
            <w:tcW w:w="5000" w:type="pct"/>
            <w:gridSpan w:val="2"/>
            <w:shd w:val="clear" w:color="auto" w:fill="auto"/>
          </w:tcPr>
          <w:p w14:paraId="3BD90DE6" w14:textId="77777777" w:rsidR="00556C4C" w:rsidRPr="000754EC" w:rsidRDefault="00D71E43" w:rsidP="000754EC">
            <w:pPr>
              <w:pStyle w:val="SIHeading2"/>
            </w:pPr>
            <w:r>
              <w:t>Performance E</w:t>
            </w:r>
            <w:r w:rsidRPr="000754EC">
              <w:t>vidence</w:t>
            </w:r>
          </w:p>
        </w:tc>
      </w:tr>
      <w:tr w:rsidR="00556C4C" w:rsidRPr="00067E1C" w14:paraId="75349D71" w14:textId="77777777" w:rsidTr="00113678">
        <w:tc>
          <w:tcPr>
            <w:tcW w:w="5000" w:type="pct"/>
            <w:gridSpan w:val="2"/>
            <w:shd w:val="clear" w:color="auto" w:fill="auto"/>
          </w:tcPr>
          <w:p w14:paraId="6DAA7524" w14:textId="3D657A98" w:rsidR="0026394F" w:rsidRPr="000754EC" w:rsidDel="000D4F34" w:rsidRDefault="006E42FE" w:rsidP="00AB0B4C">
            <w:pPr>
              <w:rPr>
                <w:del w:id="86" w:author="Peter Miller" w:date="2019-08-28T13:44: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87" w:author="Peter Miller" w:date="2019-08-28T13:44:00Z">
              <w:r w:rsidR="000D4F34" w:rsidRPr="000D4F34">
                <w:t xml:space="preserve">There must be evidence that the individual has </w:t>
              </w:r>
              <w:r w:rsidR="000D4F34">
                <w:t>reported on the health and condition of trees</w:t>
              </w:r>
              <w:r w:rsidR="000D4F34" w:rsidRPr="000D4F34">
                <w:t xml:space="preserve"> on at least two occasions and has</w:t>
              </w:r>
            </w:ins>
          </w:p>
          <w:p w14:paraId="3F5CD532" w14:textId="2FF55074" w:rsidR="0026394F" w:rsidDel="000D4F34" w:rsidRDefault="0026394F" w:rsidP="00AB0B4C">
            <w:pPr>
              <w:rPr>
                <w:del w:id="88" w:author="Peter Miller" w:date="2019-08-28T13:44:00Z"/>
              </w:rPr>
            </w:pPr>
          </w:p>
          <w:p w14:paraId="0A9F6FAA" w14:textId="43432632" w:rsidR="00D951A7" w:rsidRPr="00D951A7" w:rsidDel="000D4F34" w:rsidRDefault="00D951A7" w:rsidP="00AB0B4C">
            <w:pPr>
              <w:rPr>
                <w:del w:id="89" w:author="Peter Miller" w:date="2019-08-28T13:44:00Z"/>
              </w:rPr>
            </w:pPr>
            <w:del w:id="90" w:author="Peter Miller" w:date="2019-08-28T13:44:00Z">
              <w:r w:rsidRPr="00D951A7" w:rsidDel="000D4F34">
                <w:delText>The candidate must be assessed on their ability to integrate and apply the performance requirements of this unit in a workplace setting. Performance must be demonstrated consistently over time and in a suitable range of contexts.</w:delText>
              </w:r>
            </w:del>
          </w:p>
          <w:p w14:paraId="218B88A1" w14:textId="021D372A" w:rsidR="00D951A7" w:rsidRPr="00D951A7" w:rsidRDefault="00D951A7" w:rsidP="00AB0B4C">
            <w:del w:id="91" w:author="Peter Miller" w:date="2019-08-28T13:44:00Z">
              <w:r w:rsidRPr="00D951A7" w:rsidDel="000D4F34">
                <w:delText>The candidate must provide evidence that they can</w:delText>
              </w:r>
            </w:del>
            <w:r w:rsidRPr="00D951A7">
              <w:t>:</w:t>
            </w:r>
          </w:p>
          <w:p w14:paraId="1451149B" w14:textId="08EC3EDD" w:rsidR="000D4F34" w:rsidRPr="000D4F34" w:rsidRDefault="000D4F34" w:rsidP="000D4F34">
            <w:pPr>
              <w:pStyle w:val="SIBulletList1"/>
              <w:rPr>
                <w:ins w:id="92" w:author="Peter Miller" w:date="2019-08-28T13:54:00Z"/>
                <w:rFonts w:eastAsia="Calibri"/>
              </w:rPr>
            </w:pPr>
            <w:ins w:id="93" w:author="Peter Miller" w:date="2019-08-28T13:55:00Z">
              <w:r>
                <w:t>a</w:t>
              </w:r>
            </w:ins>
            <w:ins w:id="94" w:author="Peter Miller" w:date="2019-08-28T13:54:00Z">
              <w:r>
                <w:t xml:space="preserve">pplied </w:t>
              </w:r>
              <w:r w:rsidRPr="000D4F34">
                <w:t>workplace health and safety requirements</w:t>
              </w:r>
            </w:ins>
          </w:p>
          <w:p w14:paraId="010540FD" w14:textId="04837C10" w:rsidR="00D951A7" w:rsidRPr="00D951A7" w:rsidRDefault="000D4F34" w:rsidP="00D951A7">
            <w:pPr>
              <w:pStyle w:val="SIBulletList1"/>
            </w:pPr>
            <w:ins w:id="95" w:author="Peter Miller" w:date="2019-08-28T13:45:00Z">
              <w:r>
                <w:t>selected tools and equipment</w:t>
              </w:r>
            </w:ins>
            <w:del w:id="96" w:author="Peter Miller" w:date="2019-08-28T13:46:00Z">
              <w:r w:rsidR="00D951A7" w:rsidRPr="00D951A7" w:rsidDel="000D4F34">
                <w:delText xml:space="preserve">prepare materials </w:delText>
              </w:r>
            </w:del>
            <w:del w:id="97" w:author="Peter Miller" w:date="2019-08-28T13:45:00Z">
              <w:r w:rsidR="00D951A7" w:rsidRPr="00D951A7" w:rsidDel="000D4F34">
                <w:delText xml:space="preserve">and implement traffic management </w:delText>
              </w:r>
            </w:del>
            <w:del w:id="98" w:author="Peter Miller" w:date="2019-08-28T13:46:00Z">
              <w:r w:rsidR="00D951A7" w:rsidRPr="00D951A7" w:rsidDel="000D4F34">
                <w:delText>requirements</w:delText>
              </w:r>
            </w:del>
            <w:r w:rsidR="00D951A7" w:rsidRPr="00D951A7">
              <w:t xml:space="preserve"> for tree inspection</w:t>
            </w:r>
          </w:p>
          <w:p w14:paraId="419ADBBD" w14:textId="69956750" w:rsidR="00D951A7" w:rsidRPr="00D951A7" w:rsidRDefault="00D951A7" w:rsidP="00D951A7">
            <w:pPr>
              <w:pStyle w:val="SIBulletList1"/>
            </w:pPr>
            <w:r w:rsidRPr="00D951A7">
              <w:t>document</w:t>
            </w:r>
            <w:ins w:id="99" w:author="Peter Miller" w:date="2019-08-28T13:45:00Z">
              <w:r w:rsidR="000D4F34">
                <w:t>ed</w:t>
              </w:r>
            </w:ins>
            <w:r w:rsidRPr="00D951A7">
              <w:t xml:space="preserve"> and implement</w:t>
            </w:r>
            <w:ins w:id="100" w:author="Peter Miller" w:date="2019-08-28T13:45:00Z">
              <w:r w:rsidR="000D4F34">
                <w:t>ed</w:t>
              </w:r>
            </w:ins>
            <w:r w:rsidRPr="00D951A7">
              <w:t xml:space="preserve"> traffic management requirements where required</w:t>
            </w:r>
          </w:p>
          <w:p w14:paraId="6CECB37B" w14:textId="433B18A0" w:rsidR="00D951A7" w:rsidRPr="00D951A7" w:rsidRDefault="00D951A7" w:rsidP="00D951A7">
            <w:pPr>
              <w:pStyle w:val="SIBulletList1"/>
            </w:pPr>
            <w:r w:rsidRPr="00D951A7">
              <w:t>recognise</w:t>
            </w:r>
            <w:ins w:id="101" w:author="Peter Miller" w:date="2019-08-28T13:46:00Z">
              <w:r w:rsidR="000D4F34">
                <w:t>d</w:t>
              </w:r>
            </w:ins>
            <w:r w:rsidRPr="00D951A7">
              <w:t xml:space="preserve"> a range of tree species and cultivars common to the region</w:t>
            </w:r>
          </w:p>
          <w:p w14:paraId="4FAE6879" w14:textId="6213D3C7" w:rsidR="00D951A7" w:rsidRPr="00D951A7" w:rsidRDefault="00D951A7" w:rsidP="00D951A7">
            <w:pPr>
              <w:pStyle w:val="SIBulletList1"/>
            </w:pPr>
            <w:r w:rsidRPr="00D951A7">
              <w:t>identif</w:t>
            </w:r>
            <w:ins w:id="102" w:author="Peter Miller" w:date="2019-08-28T13:46:00Z">
              <w:r w:rsidR="000D4F34">
                <w:t>ied</w:t>
              </w:r>
            </w:ins>
            <w:del w:id="103" w:author="Peter Miller" w:date="2019-08-28T13:46:00Z">
              <w:r w:rsidRPr="00D951A7" w:rsidDel="000D4F34">
                <w:delText>y</w:delText>
              </w:r>
            </w:del>
            <w:r w:rsidRPr="00D951A7">
              <w:t xml:space="preserve"> and report</w:t>
            </w:r>
            <w:ins w:id="104" w:author="Peter Miller" w:date="2019-08-28T13:46:00Z">
              <w:r w:rsidR="000D4F34">
                <w:t>ed</w:t>
              </w:r>
            </w:ins>
            <w:r w:rsidRPr="00D951A7">
              <w:t xml:space="preserve"> on the general health and condition of trees</w:t>
            </w:r>
          </w:p>
          <w:p w14:paraId="70EACE49" w14:textId="1F80BE07" w:rsidR="00D951A7" w:rsidRPr="00D951A7" w:rsidRDefault="00D951A7" w:rsidP="00D951A7">
            <w:pPr>
              <w:pStyle w:val="SIBulletList1"/>
            </w:pPr>
            <w:r w:rsidRPr="00D951A7">
              <w:t>identif</w:t>
            </w:r>
            <w:ins w:id="105" w:author="Peter Miller" w:date="2019-08-28T13:46:00Z">
              <w:r w:rsidR="000D4F34">
                <w:t>ied</w:t>
              </w:r>
            </w:ins>
            <w:del w:id="106" w:author="Peter Miller" w:date="2019-08-28T13:46:00Z">
              <w:r w:rsidRPr="00D951A7" w:rsidDel="000D4F34">
                <w:delText>y</w:delText>
              </w:r>
            </w:del>
            <w:r w:rsidRPr="00D951A7">
              <w:t xml:space="preserve"> obvious potential structural defects, damage, pests </w:t>
            </w:r>
            <w:del w:id="107" w:author="Peter Miller" w:date="2019-08-28T13:46:00Z">
              <w:r w:rsidRPr="00D951A7" w:rsidDel="000D4F34">
                <w:delText>and and/</w:delText>
              </w:r>
            </w:del>
            <w:r w:rsidRPr="00D951A7">
              <w:t>or diseases</w:t>
            </w:r>
          </w:p>
          <w:p w14:paraId="7AF8A8AC" w14:textId="2906E4D1" w:rsidR="00D951A7" w:rsidRPr="00D951A7" w:rsidRDefault="00D951A7" w:rsidP="00D951A7">
            <w:pPr>
              <w:pStyle w:val="SIBulletList1"/>
            </w:pPr>
            <w:r w:rsidRPr="00D951A7">
              <w:t>recommend</w:t>
            </w:r>
            <w:ins w:id="108" w:author="Peter Miller" w:date="2019-08-28T13:46:00Z">
              <w:r w:rsidR="000D4F34">
                <w:t>ed</w:t>
              </w:r>
            </w:ins>
            <w:r w:rsidRPr="00D951A7">
              <w:t xml:space="preserve"> treatments for pest and disease problems</w:t>
            </w:r>
          </w:p>
          <w:p w14:paraId="306BCCE4" w14:textId="0884EA57" w:rsidR="00D951A7" w:rsidRPr="00D951A7" w:rsidRDefault="00D951A7" w:rsidP="00D951A7">
            <w:pPr>
              <w:pStyle w:val="SIBulletList1"/>
            </w:pPr>
            <w:r w:rsidRPr="00D951A7">
              <w:t>recognise</w:t>
            </w:r>
            <w:ins w:id="109" w:author="Peter Miller" w:date="2019-08-28T13:46:00Z">
              <w:r w:rsidR="000D4F34">
                <w:t>d</w:t>
              </w:r>
            </w:ins>
            <w:r w:rsidRPr="00D951A7">
              <w:t xml:space="preserve"> potential structural or other defects that require inspection by an arborist</w:t>
            </w:r>
          </w:p>
          <w:p w14:paraId="6AA33E0D" w14:textId="10CFA3BE" w:rsidR="000D4F34" w:rsidRDefault="000D4F34" w:rsidP="00D951A7">
            <w:pPr>
              <w:pStyle w:val="SIBulletList1"/>
              <w:rPr>
                <w:ins w:id="110" w:author="Peter Miller" w:date="2019-08-28T13:47:00Z"/>
              </w:rPr>
            </w:pPr>
            <w:ins w:id="111" w:author="Peter Miller" w:date="2019-08-28T13:47:00Z">
              <w:r>
                <w:t>completed inspection form and tree health condition report</w:t>
              </w:r>
            </w:ins>
          </w:p>
          <w:p w14:paraId="12E84F3D" w14:textId="55169B21" w:rsidR="00556C4C" w:rsidRPr="000754EC" w:rsidRDefault="00D951A7" w:rsidP="00AB0B4C">
            <w:pPr>
              <w:pStyle w:val="SIBulletList1"/>
            </w:pPr>
            <w:proofErr w:type="gramStart"/>
            <w:r w:rsidRPr="00D951A7">
              <w:t>re</w:t>
            </w:r>
            <w:ins w:id="112" w:author="Peter Miller" w:date="2019-08-28T13:47:00Z">
              <w:r w:rsidR="000D4F34">
                <w:t>ported</w:t>
              </w:r>
              <w:proofErr w:type="gramEnd"/>
              <w:r w:rsidR="000D4F34">
                <w:t xml:space="preserve"> </w:t>
              </w:r>
            </w:ins>
            <w:ins w:id="113" w:author="Peter Miller" w:date="2019-08-28T13:48:00Z">
              <w:r w:rsidR="000D4F34">
                <w:t xml:space="preserve">and informed client of </w:t>
              </w:r>
              <w:r w:rsidR="000D4F34" w:rsidRPr="000D4F34">
                <w:rPr>
                  <w:rFonts w:eastAsia="Calibri"/>
                </w:rPr>
                <w:t>tree health and condition and recommend</w:t>
              </w:r>
            </w:ins>
            <w:ins w:id="114" w:author="Peter Miller" w:date="2019-08-28T13:49:00Z">
              <w:r w:rsidR="000D4F34">
                <w:rPr>
                  <w:rFonts w:eastAsia="Calibri"/>
                </w:rPr>
                <w:t>ed</w:t>
              </w:r>
            </w:ins>
            <w:ins w:id="115" w:author="Peter Miller" w:date="2019-08-28T13:48:00Z">
              <w:r w:rsidR="000D4F34" w:rsidRPr="000D4F34">
                <w:rPr>
                  <w:rFonts w:eastAsia="Calibri"/>
                </w:rPr>
                <w:t xml:space="preserve"> follow up treatments or further inspection</w:t>
              </w:r>
            </w:ins>
            <w:ins w:id="116" w:author="Peter Miller" w:date="2019-08-28T13:49:00Z">
              <w:r w:rsidR="000D4F34">
                <w:rPr>
                  <w:rFonts w:eastAsia="Calibri"/>
                </w:rPr>
                <w:t>.</w:t>
              </w:r>
            </w:ins>
            <w:del w:id="117" w:author="Peter Miller" w:date="2019-08-28T13:48:00Z">
              <w:r w:rsidRPr="00D951A7" w:rsidDel="000D4F34">
                <w:delText xml:space="preserve">cord findings </w:delText>
              </w:r>
            </w:del>
            <w:del w:id="118" w:author="Peter Miller" w:date="2019-08-28T13:49:00Z">
              <w:r w:rsidRPr="00D951A7" w:rsidDel="000D4F34">
                <w:delText>and inform client</w:delText>
              </w:r>
            </w:del>
          </w:p>
        </w:tc>
      </w:tr>
    </w:tbl>
    <w:p w14:paraId="7E88E06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B1CB9F" w14:textId="77777777" w:rsidTr="00CA2922">
        <w:trPr>
          <w:tblHeader/>
        </w:trPr>
        <w:tc>
          <w:tcPr>
            <w:tcW w:w="5000" w:type="pct"/>
            <w:shd w:val="clear" w:color="auto" w:fill="auto"/>
          </w:tcPr>
          <w:p w14:paraId="6416907C" w14:textId="77777777" w:rsidR="00F1480E" w:rsidRPr="000754EC" w:rsidRDefault="00D71E43" w:rsidP="000754EC">
            <w:pPr>
              <w:pStyle w:val="SIHeading2"/>
            </w:pPr>
            <w:r w:rsidRPr="002C55E9">
              <w:t>K</w:t>
            </w:r>
            <w:r w:rsidRPr="000754EC">
              <w:t>nowledge Evidence</w:t>
            </w:r>
          </w:p>
        </w:tc>
      </w:tr>
      <w:tr w:rsidR="00F1480E" w:rsidRPr="00067E1C" w14:paraId="45BB42A1" w14:textId="77777777" w:rsidTr="00CA2922">
        <w:tc>
          <w:tcPr>
            <w:tcW w:w="5000" w:type="pct"/>
            <w:shd w:val="clear" w:color="auto" w:fill="auto"/>
          </w:tcPr>
          <w:p w14:paraId="4FDD8627" w14:textId="4801F11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CAF766B" w14:textId="5F796E84" w:rsidR="00F1480E" w:rsidRPr="00AB0B4C" w:rsidDel="000D4F34" w:rsidRDefault="000D4F34" w:rsidP="00AB0B4C">
            <w:pPr>
              <w:pStyle w:val="SIBulletList1"/>
              <w:rPr>
                <w:del w:id="119" w:author="Peter Miller" w:date="2019-08-28T13:50:00Z"/>
                <w:rFonts w:eastAsia="Calibri"/>
              </w:rPr>
            </w:pPr>
            <w:ins w:id="120" w:author="Peter Miller" w:date="2019-08-28T13:53:00Z">
              <w:r w:rsidRPr="000D4F34">
                <w:t>workplace health and safety requirements applicable to</w:t>
              </w:r>
              <w:r>
                <w:t xml:space="preserve"> </w:t>
              </w:r>
            </w:ins>
            <w:ins w:id="121" w:author="Peter Miller" w:date="2019-08-28T13:54:00Z">
              <w:r>
                <w:t xml:space="preserve">inspecting and </w:t>
              </w:r>
            </w:ins>
            <w:ins w:id="122" w:author="Peter Miller" w:date="2019-08-28T13:53:00Z">
              <w:r>
                <w:t>reporting on health and condition of trees</w:t>
              </w:r>
            </w:ins>
          </w:p>
          <w:p w14:paraId="3D06C6B5" w14:textId="77777777" w:rsidR="000D4F34" w:rsidRDefault="000D4F34" w:rsidP="00AB0B4C">
            <w:pPr>
              <w:pStyle w:val="SIBulletList1"/>
              <w:rPr>
                <w:ins w:id="123" w:author="Peter Miller" w:date="2019-08-28T13:53:00Z"/>
                <w:rFonts w:eastAsia="Calibri"/>
              </w:rPr>
            </w:pPr>
          </w:p>
          <w:p w14:paraId="3C08BA2C" w14:textId="64F2B35F" w:rsidR="00D951A7" w:rsidRPr="00D951A7" w:rsidDel="000D4F34" w:rsidRDefault="00D951A7" w:rsidP="00D951A7">
            <w:pPr>
              <w:pStyle w:val="SIText"/>
              <w:rPr>
                <w:del w:id="124" w:author="Peter Miller" w:date="2019-08-28T13:50:00Z"/>
              </w:rPr>
            </w:pPr>
            <w:del w:id="125" w:author="Peter Miller" w:date="2019-08-28T13:50:00Z">
              <w:r w:rsidRPr="00D951A7" w:rsidDel="000D4F34">
                <w:delText>The candidate must demonstrate knowledge of:</w:delText>
              </w:r>
            </w:del>
          </w:p>
          <w:p w14:paraId="35DAFDC1" w14:textId="7843C7D8" w:rsidR="00D951A7" w:rsidRPr="00D951A7" w:rsidRDefault="00D951A7" w:rsidP="00D951A7">
            <w:pPr>
              <w:pStyle w:val="SIBulletList1"/>
            </w:pPr>
            <w:r w:rsidRPr="00D951A7">
              <w:t>principles and practices for inspecting trees</w:t>
            </w:r>
            <w:ins w:id="126" w:author="Peter Miller" w:date="2019-08-28T13:50:00Z">
              <w:r w:rsidR="000D4F34">
                <w:t>, including:</w:t>
              </w:r>
            </w:ins>
          </w:p>
          <w:p w14:paraId="2D45B1CD" w14:textId="7D941143" w:rsidR="00D951A7" w:rsidRPr="00D951A7" w:rsidRDefault="000D4F34" w:rsidP="00D951A7">
            <w:pPr>
              <w:pStyle w:val="SIBulletList2"/>
            </w:pPr>
            <w:ins w:id="127" w:author="Peter Miller" w:date="2019-08-28T13:50:00Z">
              <w:r>
                <w:t>Australian standard for p</w:t>
              </w:r>
            </w:ins>
            <w:del w:id="128" w:author="Peter Miller" w:date="2019-08-28T13:50:00Z">
              <w:r w:rsidR="00D951A7" w:rsidRPr="00D951A7" w:rsidDel="000D4F34">
                <w:delText>AS4373-2007 P</w:delText>
              </w:r>
            </w:del>
            <w:r w:rsidR="00D951A7" w:rsidRPr="00D951A7">
              <w:t>runing of amenity trees</w:t>
            </w:r>
          </w:p>
          <w:p w14:paraId="65C2D365" w14:textId="77777777" w:rsidR="00D951A7" w:rsidRPr="00D951A7" w:rsidRDefault="00D951A7" w:rsidP="00D951A7">
            <w:pPr>
              <w:pStyle w:val="SIBulletList2"/>
            </w:pPr>
            <w:r w:rsidRPr="00D951A7">
              <w:t>botany and tree physiology</w:t>
            </w:r>
          </w:p>
          <w:p w14:paraId="7E34C64B" w14:textId="77777777" w:rsidR="00D951A7" w:rsidRPr="00D951A7" w:rsidRDefault="00D951A7" w:rsidP="00D951A7">
            <w:pPr>
              <w:pStyle w:val="SIBulletList2"/>
            </w:pPr>
            <w:r w:rsidRPr="00D951A7">
              <w:t>local government tree protection and preservation regulations</w:t>
            </w:r>
          </w:p>
          <w:p w14:paraId="49A82E12" w14:textId="77777777" w:rsidR="00D951A7" w:rsidRPr="00D951A7" w:rsidRDefault="00D951A7" w:rsidP="00D951A7">
            <w:pPr>
              <w:pStyle w:val="SIBulletList2"/>
            </w:pPr>
            <w:r w:rsidRPr="00D951A7">
              <w:t>methods of determining tree dimensions</w:t>
            </w:r>
          </w:p>
          <w:p w14:paraId="53FC4812" w14:textId="77777777" w:rsidR="00D951A7" w:rsidRPr="00D951A7" w:rsidRDefault="00D951A7" w:rsidP="00D951A7">
            <w:pPr>
              <w:pStyle w:val="SIBulletList2"/>
            </w:pPr>
            <w:r w:rsidRPr="00D951A7">
              <w:t>methods of low risk work</w:t>
            </w:r>
          </w:p>
          <w:p w14:paraId="1065CB16" w14:textId="77777777" w:rsidR="00D951A7" w:rsidRPr="00D951A7" w:rsidRDefault="00D951A7" w:rsidP="00D951A7">
            <w:pPr>
              <w:pStyle w:val="SIBulletList2"/>
            </w:pPr>
            <w:r w:rsidRPr="00D951A7">
              <w:t>recognition of a wide range of trees common to the region</w:t>
            </w:r>
          </w:p>
          <w:p w14:paraId="2C2CB7BA" w14:textId="6E88D83A" w:rsidR="00D951A7" w:rsidRPr="00D951A7" w:rsidRDefault="00D951A7" w:rsidP="00D951A7">
            <w:pPr>
              <w:pStyle w:val="SIBulletList2"/>
            </w:pPr>
            <w:r w:rsidRPr="00D951A7">
              <w:t xml:space="preserve">relevant </w:t>
            </w:r>
            <w:ins w:id="129" w:author="Peter Miller" w:date="2019-08-28T13:50:00Z">
              <w:r w:rsidR="000D4F34">
                <w:t>c</w:t>
              </w:r>
            </w:ins>
            <w:del w:id="130" w:author="Peter Miller" w:date="2019-08-28T13:50:00Z">
              <w:r w:rsidRPr="00D951A7" w:rsidDel="000D4F34">
                <w:delText>C</w:delText>
              </w:r>
            </w:del>
            <w:r w:rsidRPr="00D951A7">
              <w:t>ode</w:t>
            </w:r>
            <w:ins w:id="131" w:author="Peter Miller" w:date="2019-08-28T13:50:00Z">
              <w:r w:rsidR="000D4F34">
                <w:t>s</w:t>
              </w:r>
            </w:ins>
            <w:r w:rsidRPr="00D951A7">
              <w:t xml:space="preserve"> of </w:t>
            </w:r>
            <w:ins w:id="132" w:author="Peter Miller" w:date="2019-08-28T13:50:00Z">
              <w:r w:rsidR="000D4F34">
                <w:t>p</w:t>
              </w:r>
            </w:ins>
            <w:del w:id="133" w:author="Peter Miller" w:date="2019-08-28T13:50:00Z">
              <w:r w:rsidRPr="00D951A7" w:rsidDel="000D4F34">
                <w:delText>P</w:delText>
              </w:r>
            </w:del>
            <w:r w:rsidRPr="00D951A7">
              <w:t>ractice</w:t>
            </w:r>
          </w:p>
          <w:p w14:paraId="12DC090E" w14:textId="77777777" w:rsidR="00D951A7" w:rsidRDefault="00D951A7" w:rsidP="00D951A7">
            <w:pPr>
              <w:pStyle w:val="SIBulletList2"/>
              <w:rPr>
                <w:ins w:id="134" w:author="Peter Miller" w:date="2019-08-28T13:51:00Z"/>
              </w:rPr>
            </w:pPr>
            <w:r w:rsidRPr="00D951A7">
              <w:t>signs of structural defects, decay, damage and stress in trees</w:t>
            </w:r>
          </w:p>
          <w:p w14:paraId="0F4ADADE" w14:textId="1E071CAD" w:rsidR="000D4F34" w:rsidRPr="000754EC" w:rsidRDefault="000D4F34" w:rsidP="00AB0B4C">
            <w:pPr>
              <w:pStyle w:val="SIBulletList2"/>
            </w:pPr>
            <w:proofErr w:type="gramStart"/>
            <w:ins w:id="135" w:author="Peter Miller" w:date="2019-08-28T13:57:00Z">
              <w:r>
                <w:t>workplace</w:t>
              </w:r>
              <w:proofErr w:type="gramEnd"/>
              <w:r>
                <w:t xml:space="preserve"> </w:t>
              </w:r>
            </w:ins>
            <w:ins w:id="136" w:author="Peter Miller" w:date="2019-08-28T13:51:00Z">
              <w:r>
                <w:t>recording and reporting requirements</w:t>
              </w:r>
            </w:ins>
            <w:ins w:id="137" w:author="Peter Miller" w:date="2019-08-28T13:52:00Z">
              <w:r>
                <w:t>.</w:t>
              </w:r>
            </w:ins>
          </w:p>
        </w:tc>
      </w:tr>
    </w:tbl>
    <w:p w14:paraId="3BF7EC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097CF7" w14:textId="77777777" w:rsidTr="00CA2922">
        <w:trPr>
          <w:tblHeader/>
        </w:trPr>
        <w:tc>
          <w:tcPr>
            <w:tcW w:w="5000" w:type="pct"/>
            <w:shd w:val="clear" w:color="auto" w:fill="auto"/>
          </w:tcPr>
          <w:p w14:paraId="3125FA8B" w14:textId="77777777" w:rsidR="00F1480E" w:rsidRPr="000754EC" w:rsidRDefault="00D71E43" w:rsidP="000754EC">
            <w:pPr>
              <w:pStyle w:val="SIHeading2"/>
            </w:pPr>
            <w:r w:rsidRPr="002C55E9">
              <w:lastRenderedPageBreak/>
              <w:t>A</w:t>
            </w:r>
            <w:r w:rsidRPr="000754EC">
              <w:t>ssessment Conditions</w:t>
            </w:r>
          </w:p>
        </w:tc>
      </w:tr>
      <w:tr w:rsidR="00F1480E" w:rsidRPr="00A55106" w14:paraId="71974169" w14:textId="77777777" w:rsidTr="00CA2922">
        <w:tc>
          <w:tcPr>
            <w:tcW w:w="5000" w:type="pct"/>
            <w:shd w:val="clear" w:color="auto" w:fill="auto"/>
          </w:tcPr>
          <w:p w14:paraId="1C0BDABC" w14:textId="6ACA2599"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38" w:author="Peter Miller" w:date="2019-08-28T13:52:00Z">
              <w:r w:rsidRPr="000754EC" w:rsidDel="000D4F34">
                <w:delText xml:space="preserve"> </w:delText>
              </w:r>
            </w:del>
          </w:p>
          <w:p w14:paraId="0DD33152" w14:textId="6A8A8130" w:rsidR="003144E6" w:rsidDel="000D4F34" w:rsidRDefault="003144E6" w:rsidP="000754EC">
            <w:pPr>
              <w:rPr>
                <w:del w:id="139" w:author="Peter Miller" w:date="2019-08-28T13:52:00Z"/>
                <w:rStyle w:val="SITemporaryText"/>
              </w:rPr>
            </w:pPr>
            <w:del w:id="140" w:author="Peter Miller" w:date="2019-08-28T13:52:00Z">
              <w:r w:rsidRPr="005F771F" w:rsidDel="000D4F34">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0D4F34">
                <w:rPr>
                  <w:rStyle w:val="SITemporaryText"/>
                </w:rPr>
                <w:delText>.</w:delText>
              </w:r>
            </w:del>
          </w:p>
          <w:p w14:paraId="7A17D427" w14:textId="09AD0FF7" w:rsidR="00E40225" w:rsidRPr="00E40225" w:rsidDel="000D4F34" w:rsidRDefault="00E40225" w:rsidP="00E40225">
            <w:pPr>
              <w:pStyle w:val="SIText"/>
              <w:rPr>
                <w:del w:id="141" w:author="Peter Miller" w:date="2019-08-28T13:52:00Z"/>
                <w:rStyle w:val="SITemporaryText"/>
                <w:color w:val="auto"/>
                <w:sz w:val="20"/>
              </w:rPr>
            </w:pPr>
          </w:p>
          <w:p w14:paraId="7F32D34D" w14:textId="791B0622" w:rsidR="004E6741" w:rsidRPr="000754EC" w:rsidRDefault="0021210E" w:rsidP="000754EC">
            <w:pPr>
              <w:pStyle w:val="SIBulletList1"/>
            </w:pPr>
            <w:del w:id="142" w:author="Peter Miller" w:date="2019-08-28T13:52:00Z">
              <w:r w:rsidDel="000D4F34">
                <w:delText>[</w:delText>
              </w:r>
            </w:del>
            <w:r w:rsidR="001D7F5B" w:rsidRPr="000754EC">
              <w:t>p</w:t>
            </w:r>
            <w:r w:rsidR="004E6741" w:rsidRPr="000754EC">
              <w:t>hysical conditions</w:t>
            </w:r>
            <w:r w:rsidR="001D7F5B" w:rsidRPr="000754EC">
              <w:t>:</w:t>
            </w:r>
            <w:del w:id="143" w:author="Peter Miller" w:date="2019-08-28T13:52:00Z">
              <w:r w:rsidR="00B0712C" w:rsidDel="000D4F34">
                <w:delText>]</w:delText>
              </w:r>
            </w:del>
          </w:p>
          <w:p w14:paraId="5BE129FB" w14:textId="7EB78AB6" w:rsidR="004E6741" w:rsidRPr="000754EC" w:rsidRDefault="004E6741" w:rsidP="000754EC">
            <w:pPr>
              <w:pStyle w:val="SIBulletList2"/>
              <w:rPr>
                <w:rFonts w:eastAsia="Calibri"/>
              </w:rPr>
            </w:pPr>
            <w:del w:id="144" w:author="Peter Miller" w:date="2019-08-28T13:52:00Z">
              <w:r w:rsidDel="000D4F34">
                <w:delText xml:space="preserve">[e.g. </w:delText>
              </w:r>
              <w:r w:rsidR="0021210E" w:rsidRPr="000754EC" w:rsidDel="000D4F34">
                <w:delText xml:space="preserve">skills must be demonstrated in </w:delText>
              </w:r>
              <w:r w:rsidR="00305EFF" w:rsidDel="000D4F34">
                <w:delText>[</w:delText>
              </w:r>
              <w:r w:rsidRPr="000754EC" w:rsidDel="000D4F34">
                <w:delText>a commercial kitchen</w:delText>
              </w:r>
              <w:r w:rsidR="001D7F5B" w:rsidRPr="000754EC" w:rsidDel="000D4F34">
                <w:delText>/</w:delText>
              </w:r>
              <w:r w:rsidR="0021210E" w:rsidRPr="000754EC" w:rsidDel="000D4F34">
                <w:delText>a racing stable</w:delText>
              </w:r>
              <w:r w:rsidR="00305EFF" w:rsidDel="000D4F34">
                <w:delText>/veterinary practice/vineyard]</w:delText>
              </w:r>
            </w:del>
            <w:ins w:id="145" w:author="Peter Miller" w:date="2019-08-28T13:52:00Z">
              <w:r w:rsidR="000D4F34">
                <w:t>a workplace setting</w:t>
              </w:r>
            </w:ins>
            <w:r w:rsidRPr="000754EC">
              <w:t xml:space="preserve"> or an environment that accurately represents workplace conditions]</w:t>
            </w:r>
          </w:p>
          <w:p w14:paraId="68146982" w14:textId="668F3561" w:rsidR="00233143" w:rsidRPr="000754EC" w:rsidRDefault="008322BE" w:rsidP="000754EC">
            <w:pPr>
              <w:pStyle w:val="SIBulletList1"/>
            </w:pPr>
            <w:del w:id="146" w:author="Peter Miller" w:date="2019-08-28T13:52:00Z">
              <w:r w:rsidDel="000D4F34">
                <w:delText>[</w:delText>
              </w:r>
            </w:del>
            <w:r w:rsidR="00366805">
              <w:t xml:space="preserve">resources, </w:t>
            </w:r>
            <w:r w:rsidR="00F83D7C" w:rsidRPr="000754EC">
              <w:t>e</w:t>
            </w:r>
            <w:r w:rsidR="009A6E6C" w:rsidRPr="000754EC">
              <w:t>quipment</w:t>
            </w:r>
            <w:r w:rsidR="00F83D7C" w:rsidRPr="000754EC">
              <w:t xml:space="preserve"> and materials:</w:t>
            </w:r>
            <w:del w:id="147" w:author="Peter Miller" w:date="2019-08-28T13:52:00Z">
              <w:r w:rsidR="00B0712C" w:rsidDel="000D4F34">
                <w:delText>]</w:delText>
              </w:r>
            </w:del>
          </w:p>
          <w:p w14:paraId="72208C92" w14:textId="799BAEEC" w:rsidR="00366805" w:rsidRPr="000754EC" w:rsidRDefault="00366805" w:rsidP="000754EC">
            <w:pPr>
              <w:pStyle w:val="SIBulletList2"/>
              <w:rPr>
                <w:rFonts w:eastAsia="Calibri"/>
              </w:rPr>
            </w:pPr>
            <w:del w:id="148" w:author="Peter Miller" w:date="2019-08-28T13:53:00Z">
              <w:r w:rsidRPr="000754EC" w:rsidDel="000D4F34">
                <w:rPr>
                  <w:rFonts w:eastAsia="Calibri"/>
                </w:rPr>
                <w:delText>[e.g. live horses]</w:delText>
              </w:r>
            </w:del>
            <w:ins w:id="149" w:author="Peter Miller" w:date="2019-08-28T13:53:00Z">
              <w:r w:rsidR="000D4F34">
                <w:rPr>
                  <w:rFonts w:eastAsia="Calibri"/>
                </w:rPr>
                <w:t>tree inspection tools and equipment</w:t>
              </w:r>
            </w:ins>
          </w:p>
          <w:p w14:paraId="65BDAFE7" w14:textId="45C769B5" w:rsidR="00233143" w:rsidRPr="000754EC" w:rsidDel="000D4F34" w:rsidRDefault="000D4F34" w:rsidP="002E095C">
            <w:pPr>
              <w:pStyle w:val="SIBulletList2"/>
              <w:rPr>
                <w:del w:id="150" w:author="Peter Miller" w:date="2019-08-28T13:55:00Z"/>
                <w:rFonts w:eastAsia="Calibri"/>
              </w:rPr>
            </w:pPr>
            <w:ins w:id="151" w:author="Peter Miller" w:date="2019-08-28T13:55:00Z">
              <w:r>
                <w:t>inspection forms</w:t>
              </w:r>
            </w:ins>
            <w:del w:id="152" w:author="Peter Miller" w:date="2019-08-28T13:55:00Z">
              <w:r w:rsidR="001E16DF" w:rsidDel="000D4F34">
                <w:delText>[e.g</w:delText>
              </w:r>
              <w:r w:rsidR="00F83D7C" w:rsidRPr="000754EC" w:rsidDel="000D4F34">
                <w:delText xml:space="preserve">. </w:delText>
              </w:r>
              <w:r w:rsidR="00366805" w:rsidRPr="000754EC" w:rsidDel="000D4F34">
                <w:delText xml:space="preserve">use of </w:delText>
              </w:r>
              <w:r w:rsidR="00F83D7C" w:rsidRPr="000754EC" w:rsidDel="000D4F34">
                <w:delText>specific tools</w:delText>
              </w:r>
              <w:r w:rsidR="00366805" w:rsidRPr="000754EC" w:rsidDel="000D4F34">
                <w:delText>]</w:delText>
              </w:r>
            </w:del>
          </w:p>
          <w:p w14:paraId="39121C4A" w14:textId="02FE3EF0" w:rsidR="00F83D7C" w:rsidRPr="00AB0B4C" w:rsidRDefault="00F83D7C" w:rsidP="002E095C">
            <w:pPr>
              <w:pStyle w:val="SIBulletList2"/>
              <w:rPr>
                <w:rFonts w:eastAsia="Calibri"/>
              </w:rPr>
            </w:pPr>
            <w:del w:id="153" w:author="Peter Miller" w:date="2019-08-28T13:55:00Z">
              <w:r w:rsidDel="000D4F34">
                <w:delText xml:space="preserve">[e.g. </w:delText>
              </w:r>
              <w:r w:rsidR="00366805" w:rsidRPr="000754EC" w:rsidDel="000D4F34">
                <w:delText xml:space="preserve">use of </w:delText>
              </w:r>
              <w:r w:rsidRPr="000754EC" w:rsidDel="000D4F34">
                <w:delText>specific items of personal protective equipment]</w:delText>
              </w:r>
            </w:del>
          </w:p>
          <w:p w14:paraId="06D427E4" w14:textId="400EC664" w:rsidR="00F83D7C" w:rsidRPr="000754EC" w:rsidRDefault="00B0712C" w:rsidP="000754EC">
            <w:pPr>
              <w:pStyle w:val="SIBulletList1"/>
              <w:rPr>
                <w:rFonts w:eastAsia="Calibri"/>
              </w:rPr>
            </w:pPr>
            <w:del w:id="154" w:author="Peter Miller" w:date="2019-08-28T13:55:00Z">
              <w:r w:rsidDel="000D4F34">
                <w:rPr>
                  <w:rFonts w:eastAsia="Calibri"/>
                </w:rPr>
                <w:delText>[</w:delText>
              </w:r>
            </w:del>
            <w:r w:rsidR="00F83D7C" w:rsidRPr="000754EC">
              <w:rPr>
                <w:rFonts w:eastAsia="Calibri"/>
              </w:rPr>
              <w:t>specifications:</w:t>
            </w:r>
            <w:del w:id="155" w:author="Peter Miller" w:date="2019-08-28T13:55:00Z">
              <w:r w:rsidDel="000D4F34">
                <w:rPr>
                  <w:rFonts w:eastAsia="Calibri"/>
                </w:rPr>
                <w:delText>]</w:delText>
              </w:r>
            </w:del>
          </w:p>
          <w:p w14:paraId="13CBC38B" w14:textId="577B70AF" w:rsidR="000D4F34" w:rsidRDefault="000D4F34" w:rsidP="000D4F34">
            <w:pPr>
              <w:pStyle w:val="SIBulletList2"/>
              <w:rPr>
                <w:ins w:id="156" w:author="Peter Miller" w:date="2019-08-28T13:56:00Z"/>
                <w:rFonts w:eastAsia="Calibri"/>
              </w:rPr>
            </w:pPr>
            <w:ins w:id="157" w:author="Peter Miller" w:date="2019-08-28T13:56:00Z">
              <w:r w:rsidRPr="000D4F34">
                <w:t>workplace health and safety requirements applicable to inspecting and reporting on health and condition of trees</w:t>
              </w:r>
            </w:ins>
          </w:p>
          <w:p w14:paraId="0B196FAF" w14:textId="77777777" w:rsidR="000D4F34" w:rsidRDefault="000D4F34" w:rsidP="000D4F34">
            <w:pPr>
              <w:pStyle w:val="SIBulletList2"/>
              <w:rPr>
                <w:ins w:id="158" w:author="Peter Miller" w:date="2019-08-28T13:56:00Z"/>
                <w:rFonts w:eastAsia="Calibri"/>
              </w:rPr>
            </w:pPr>
            <w:ins w:id="159" w:author="Peter Miller" w:date="2019-08-28T13:56:00Z">
              <w:r>
                <w:rPr>
                  <w:rFonts w:eastAsia="Calibri"/>
                </w:rPr>
                <w:t>Australian standard for pruning of amenity trees</w:t>
              </w:r>
            </w:ins>
          </w:p>
          <w:p w14:paraId="359EC3F0" w14:textId="083761D3" w:rsidR="000D4F34" w:rsidRPr="000D4F34" w:rsidRDefault="000D4F34" w:rsidP="000D4F34">
            <w:pPr>
              <w:pStyle w:val="SIBulletList2"/>
              <w:rPr>
                <w:ins w:id="160" w:author="Peter Miller" w:date="2019-08-28T13:56:00Z"/>
                <w:rFonts w:eastAsia="Calibri"/>
              </w:rPr>
            </w:pPr>
            <w:ins w:id="161" w:author="Peter Miller" w:date="2019-08-28T13:57:00Z">
              <w:r w:rsidRPr="000D4F34">
                <w:t>local government tree protection and preservation regulations</w:t>
              </w:r>
            </w:ins>
          </w:p>
          <w:p w14:paraId="2ABB46EA" w14:textId="77777777" w:rsidR="000D4F34" w:rsidRPr="000D4F34" w:rsidRDefault="000D4F34" w:rsidP="000D4F34">
            <w:pPr>
              <w:pStyle w:val="SIBulletList2"/>
              <w:rPr>
                <w:ins w:id="162" w:author="Peter Miller" w:date="2019-08-28T13:57:00Z"/>
              </w:rPr>
            </w:pPr>
            <w:ins w:id="163" w:author="Peter Miller" w:date="2019-08-28T13:57:00Z">
              <w:r w:rsidRPr="000D4F34">
                <w:t>relevant codes of practice</w:t>
              </w:r>
            </w:ins>
          </w:p>
          <w:p w14:paraId="140B039D" w14:textId="31889494" w:rsidR="00F83D7C" w:rsidRPr="000754EC" w:rsidDel="000D4F34" w:rsidRDefault="000D4F34" w:rsidP="000D4F34">
            <w:pPr>
              <w:pStyle w:val="SIBulletList2"/>
              <w:rPr>
                <w:del w:id="164" w:author="Peter Miller" w:date="2019-08-28T13:56:00Z"/>
                <w:rFonts w:eastAsia="Calibri"/>
              </w:rPr>
            </w:pPr>
            <w:ins w:id="165" w:author="Peter Miller" w:date="2019-08-28T13:57:00Z">
              <w:r w:rsidRPr="000D4F34">
                <w:t>workplace recording and reporting requirements</w:t>
              </w:r>
            </w:ins>
            <w:del w:id="166" w:author="Peter Miller" w:date="2019-08-28T13:56:00Z">
              <w:r w:rsidR="00F83D7C" w:rsidRPr="000754EC" w:rsidDel="000D4F34">
                <w:rPr>
                  <w:rFonts w:eastAsia="Calibri"/>
                </w:rPr>
                <w:delText xml:space="preserve">[e.g. </w:delText>
              </w:r>
              <w:r w:rsidR="00366805" w:rsidRPr="000754EC" w:rsidDel="000D4F34">
                <w:rPr>
                  <w:rFonts w:eastAsia="Calibri"/>
                </w:rPr>
                <w:delText xml:space="preserve">use of </w:delText>
              </w:r>
              <w:r w:rsidR="00F83D7C" w:rsidRPr="000754EC" w:rsidDel="000D4F34">
                <w:rPr>
                  <w:rFonts w:eastAsia="Calibri"/>
                </w:rPr>
                <w:delText>specific workplace documents such as policies, procedures, processes, forms]</w:delText>
              </w:r>
            </w:del>
          </w:p>
          <w:p w14:paraId="059650D7" w14:textId="1C0E30E7" w:rsidR="00F83D7C" w:rsidRPr="000754EC" w:rsidDel="000D4F34" w:rsidRDefault="00F83D7C" w:rsidP="000754EC">
            <w:pPr>
              <w:pStyle w:val="SIBulletList2"/>
              <w:rPr>
                <w:del w:id="167" w:author="Peter Miller" w:date="2019-08-28T13:56:00Z"/>
                <w:rFonts w:eastAsia="Calibri"/>
              </w:rPr>
            </w:pPr>
            <w:del w:id="168" w:author="Peter Miller" w:date="2019-08-28T13:56:00Z">
              <w:r w:rsidRPr="000754EC" w:rsidDel="000D4F34">
                <w:rPr>
                  <w:rFonts w:eastAsia="Calibri"/>
                </w:rPr>
                <w:delText xml:space="preserve">[e.g. </w:delText>
              </w:r>
              <w:r w:rsidR="00366805" w:rsidRPr="000754EC" w:rsidDel="000D4F34">
                <w:rPr>
                  <w:rFonts w:eastAsia="Calibri"/>
                </w:rPr>
                <w:delText xml:space="preserve">use of </w:delText>
              </w:r>
              <w:r w:rsidRPr="000754EC" w:rsidDel="000D4F34">
                <w:rPr>
                  <w:rFonts w:eastAsia="Calibri"/>
                </w:rPr>
                <w:delText>manufacturer’s operating instructions for specific equipment, machinery, etc.]</w:delText>
              </w:r>
            </w:del>
          </w:p>
          <w:p w14:paraId="72A8016C" w14:textId="67107C6A" w:rsidR="00F83D7C" w:rsidRPr="000754EC" w:rsidDel="000D4F34" w:rsidRDefault="00F83D7C" w:rsidP="000754EC">
            <w:pPr>
              <w:pStyle w:val="SIBulletList2"/>
              <w:rPr>
                <w:del w:id="169" w:author="Peter Miller" w:date="2019-08-28T13:56:00Z"/>
                <w:rFonts w:eastAsia="Calibri"/>
              </w:rPr>
            </w:pPr>
            <w:del w:id="170" w:author="Peter Miller" w:date="2019-08-28T13:56:00Z">
              <w:r w:rsidRPr="000754EC" w:rsidDel="000D4F34">
                <w:rPr>
                  <w:rFonts w:eastAsia="Calibri"/>
                </w:rPr>
                <w:delText>[e.g</w:delText>
              </w:r>
              <w:r w:rsidR="00366805" w:rsidRPr="000754EC" w:rsidDel="000D4F34">
                <w:rPr>
                  <w:rFonts w:eastAsia="Calibri"/>
                </w:rPr>
                <w:delText xml:space="preserve">. access to </w:delText>
              </w:r>
              <w:r w:rsidRPr="000754EC" w:rsidDel="000D4F34">
                <w:rPr>
                  <w:rFonts w:eastAsia="Calibri"/>
                </w:rPr>
                <w:delText>specific safety data sheets]</w:delText>
              </w:r>
            </w:del>
          </w:p>
          <w:p w14:paraId="324B8AB7" w14:textId="66806EEF" w:rsidR="00F83D7C" w:rsidRPr="000754EC" w:rsidDel="000D4F34" w:rsidRDefault="00F83D7C" w:rsidP="000754EC">
            <w:pPr>
              <w:pStyle w:val="SIBulletList2"/>
              <w:rPr>
                <w:del w:id="171" w:author="Peter Miller" w:date="2019-08-28T13:56:00Z"/>
                <w:rFonts w:eastAsia="Calibri"/>
              </w:rPr>
            </w:pPr>
            <w:del w:id="172" w:author="Peter Miller" w:date="2019-08-28T13:56:00Z">
              <w:r w:rsidRPr="000754EC" w:rsidDel="000D4F34">
                <w:rPr>
                  <w:rFonts w:eastAsia="Calibri"/>
                </w:rPr>
                <w:delText xml:space="preserve">[e.g. </w:delText>
              </w:r>
              <w:r w:rsidR="00366805" w:rsidRPr="000754EC" w:rsidDel="000D4F34">
                <w:rPr>
                  <w:rFonts w:eastAsia="Calibri"/>
                </w:rPr>
                <w:delText xml:space="preserve">use of </w:delText>
              </w:r>
              <w:r w:rsidRPr="000754EC" w:rsidDel="000D4F34">
                <w:rPr>
                  <w:rFonts w:eastAsia="Calibri"/>
                </w:rPr>
                <w:delText>workplace instructions/job specifications/client briefs]</w:delText>
              </w:r>
            </w:del>
          </w:p>
          <w:p w14:paraId="17155956" w14:textId="26F80C74" w:rsidR="00366805" w:rsidRPr="000754EC" w:rsidRDefault="00366805" w:rsidP="000754EC">
            <w:pPr>
              <w:pStyle w:val="SIBulletList2"/>
              <w:rPr>
                <w:rFonts w:eastAsia="Calibri"/>
              </w:rPr>
            </w:pPr>
            <w:del w:id="173" w:author="Peter Miller" w:date="2019-08-28T13:56:00Z">
              <w:r w:rsidRPr="000754EC" w:rsidDel="000D4F34">
                <w:rPr>
                  <w:rFonts w:eastAsia="Calibri"/>
                </w:rPr>
                <w:delText>[access to specific legislation/codes of practice</w:delText>
              </w:r>
            </w:del>
            <w:del w:id="174" w:author="Peter Miller" w:date="2019-08-28T13:57:00Z">
              <w:r w:rsidRPr="000754EC" w:rsidDel="000D4F34">
                <w:rPr>
                  <w:rFonts w:eastAsia="Calibri"/>
                </w:rPr>
                <w:delText>]</w:delText>
              </w:r>
            </w:del>
          </w:p>
          <w:p w14:paraId="2910FD54" w14:textId="6C2CBAA6" w:rsidR="00233143" w:rsidRPr="000754EC" w:rsidRDefault="00B0712C" w:rsidP="000754EC">
            <w:pPr>
              <w:pStyle w:val="SIBulletList1"/>
            </w:pPr>
            <w:del w:id="175" w:author="Peter Miller" w:date="2019-08-28T13:57:00Z">
              <w:r w:rsidDel="000D4F34">
                <w:delText>[</w:delText>
              </w:r>
            </w:del>
            <w:r w:rsidR="002E170C">
              <w:t>r</w:t>
            </w:r>
            <w:r w:rsidR="00366805">
              <w:t>elationships</w:t>
            </w:r>
            <w:r w:rsidR="002E170C">
              <w:t>:</w:t>
            </w:r>
            <w:del w:id="176" w:author="Peter Miller" w:date="2019-08-28T13:58:00Z">
              <w:r w:rsidR="00366805" w:rsidDel="000D4F34">
                <w:delText xml:space="preserve"> </w:delText>
              </w:r>
              <w:r w:rsidDel="000D4F34">
                <w:rPr>
                  <w:rStyle w:val="SITemporaryText"/>
                </w:rPr>
                <w:delText>(include only if</w:delText>
              </w:r>
              <w:r w:rsidR="005F771F" w:rsidRPr="000754EC" w:rsidDel="000D4F34">
                <w:rPr>
                  <w:rStyle w:val="SITemporaryText"/>
                </w:rPr>
                <w:delText xml:space="preserve"> the individual needs to interact with </w:delText>
              </w:r>
              <w:r w:rsidR="00366805" w:rsidRPr="000754EC" w:rsidDel="000D4F34">
                <w:rPr>
                  <w:rStyle w:val="SITemporaryText"/>
                </w:rPr>
                <w:delText>internal and/or external</w:delText>
              </w:r>
              <w:r w:rsidR="005F771F" w:rsidRPr="000754EC" w:rsidDel="000D4F34">
                <w:rPr>
                  <w:rStyle w:val="SITemporaryText"/>
                </w:rPr>
                <w:delText xml:space="preserve"> people</w:delText>
              </w:r>
              <w:r w:rsidDel="000D4F34">
                <w:rPr>
                  <w:rStyle w:val="SITemporaryText"/>
                </w:rPr>
                <w:delText xml:space="preserve">  during assessment of skills</w:delText>
              </w:r>
              <w:r w:rsidR="00366805" w:rsidRPr="00E40225" w:rsidDel="000D4F34">
                <w:rPr>
                  <w:rStyle w:val="SITemporaryText"/>
                </w:rPr>
                <w:delText>)</w:delText>
              </w:r>
              <w:r w:rsidR="00366805" w:rsidRPr="000754EC" w:rsidDel="000D4F34">
                <w:delText>:</w:delText>
              </w:r>
            </w:del>
          </w:p>
          <w:p w14:paraId="0BD34521" w14:textId="49E6423B" w:rsidR="00366805" w:rsidRPr="000754EC" w:rsidDel="000D4F34" w:rsidRDefault="00366805" w:rsidP="00AB0B4C">
            <w:pPr>
              <w:pStyle w:val="SIBulletList2"/>
              <w:rPr>
                <w:del w:id="177" w:author="Peter Miller" w:date="2019-08-28T13:58:00Z"/>
              </w:rPr>
            </w:pPr>
            <w:del w:id="178" w:author="Peter Miller" w:date="2019-08-28T13:58:00Z">
              <w:r w:rsidDel="000D4F34">
                <w:delText>[</w:delText>
              </w:r>
              <w:r w:rsidR="008B7138" w:rsidRPr="000754EC" w:rsidDel="000D4F34">
                <w:delText xml:space="preserve">e.g. </w:delText>
              </w:r>
            </w:del>
            <w:r w:rsidR="008322BE">
              <w:t>client</w:t>
            </w:r>
            <w:ins w:id="179" w:author="Peter Miller" w:date="2019-08-28T13:58:00Z">
              <w:r w:rsidR="000D4F34">
                <w:t xml:space="preserve"> or other stakeholder</w:t>
              </w:r>
            </w:ins>
            <w:del w:id="180" w:author="Peter Miller" w:date="2019-08-28T13:58:00Z">
              <w:r w:rsidR="008322BE" w:rsidDel="000D4F34">
                <w:delText>(s), customer(s)</w:delText>
              </w:r>
              <w:r w:rsidR="00B0712C" w:rsidDel="000D4F34">
                <w:delText>]</w:delText>
              </w:r>
            </w:del>
          </w:p>
          <w:p w14:paraId="430FACA6" w14:textId="1B49957C" w:rsidR="00366805" w:rsidRPr="000754EC" w:rsidRDefault="00B0712C">
            <w:pPr>
              <w:pStyle w:val="SIBulletList2"/>
            </w:pPr>
            <w:del w:id="181" w:author="Peter Miller" w:date="2019-08-28T13:58:00Z">
              <w:r w:rsidDel="000D4F34">
                <w:delText xml:space="preserve">[e.g. </w:delText>
              </w:r>
              <w:r w:rsidR="008B7138" w:rsidRPr="000754EC" w:rsidDel="000D4F34">
                <w:delText>t</w:delText>
              </w:r>
              <w:r w:rsidR="00366805" w:rsidRPr="000754EC" w:rsidDel="000D4F34">
                <w:delText>eam member(s)</w:delText>
              </w:r>
              <w:r w:rsidR="008322BE" w:rsidDel="000D4F34">
                <w:delText xml:space="preserve">, </w:delText>
              </w:r>
              <w:r w:rsidR="00366805" w:rsidRPr="000754EC" w:rsidDel="000D4F34">
                <w:delText>supervisor</w:delText>
              </w:r>
              <w:r w:rsidR="008322BE" w:rsidDel="000D4F34">
                <w:delText>(</w:delText>
              </w:r>
              <w:r w:rsidR="00366805" w:rsidRPr="000754EC" w:rsidDel="000D4F34">
                <w:delText>s</w:delText>
              </w:r>
              <w:r w:rsidR="008322BE" w:rsidDel="000D4F34">
                <w:delText>)</w:delText>
              </w:r>
              <w:r w:rsidDel="000D4F34">
                <w:delText>]</w:delText>
              </w:r>
            </w:del>
          </w:p>
          <w:p w14:paraId="4B5F35D8" w14:textId="21300AFC" w:rsidR="00366805" w:rsidRPr="000754EC" w:rsidRDefault="00B0712C" w:rsidP="000754EC">
            <w:pPr>
              <w:pStyle w:val="SIBulletList1"/>
            </w:pPr>
            <w:del w:id="182" w:author="Peter Miller" w:date="2019-08-28T13:58:00Z">
              <w:r w:rsidDel="000D4F34">
                <w:delText>[</w:delText>
              </w:r>
            </w:del>
            <w:r w:rsidR="00366805">
              <w:t>timeframes:</w:t>
            </w:r>
            <w:del w:id="183" w:author="Peter Miller" w:date="2019-08-28T13:59:00Z">
              <w:r w:rsidRPr="00B0712C" w:rsidDel="000D4F34">
                <w:rPr>
                  <w:rStyle w:val="SITemporaryText"/>
                </w:rPr>
                <w:delText xml:space="preserve"> (include only if time is an essential assessment condition)</w:delText>
              </w:r>
            </w:del>
          </w:p>
          <w:p w14:paraId="1EA17BA2" w14:textId="71436128" w:rsidR="00366805" w:rsidRPr="000754EC" w:rsidDel="000D4F34" w:rsidRDefault="00B0712C" w:rsidP="000754EC">
            <w:pPr>
              <w:pStyle w:val="SIBulletList2"/>
              <w:rPr>
                <w:del w:id="184" w:author="Peter Miller" w:date="2019-08-28T13:59:00Z"/>
              </w:rPr>
            </w:pPr>
            <w:del w:id="185" w:author="Peter Miller" w:date="2019-08-28T13:59:00Z">
              <w:r w:rsidDel="000D4F34">
                <w:delText xml:space="preserve">[e.g. </w:delText>
              </w:r>
            </w:del>
            <w:r>
              <w:t xml:space="preserve">according to </w:t>
            </w:r>
            <w:del w:id="186" w:author="Peter Miller" w:date="2019-08-28T13:59:00Z">
              <w:r w:rsidDel="000D4F34">
                <w:delText xml:space="preserve">time specified in </w:delText>
              </w:r>
            </w:del>
            <w:r>
              <w:t xml:space="preserve">job </w:t>
            </w:r>
            <w:del w:id="187" w:author="Peter Miller" w:date="2019-08-28T13:59:00Z">
              <w:r w:rsidDel="000D4F34">
                <w:delText>sheet</w:delText>
              </w:r>
              <w:r w:rsidR="00366805" w:rsidDel="000D4F34">
                <w:delText>]</w:delText>
              </w:r>
            </w:del>
          </w:p>
          <w:p w14:paraId="3410B95D" w14:textId="71E946C2" w:rsidR="00366805" w:rsidRPr="000754EC" w:rsidDel="000D4F34" w:rsidRDefault="00366805" w:rsidP="000754EC">
            <w:pPr>
              <w:pStyle w:val="SIBulletList2"/>
              <w:rPr>
                <w:del w:id="188" w:author="Peter Miller" w:date="2019-08-28T13:59:00Z"/>
              </w:rPr>
            </w:pPr>
            <w:del w:id="189" w:author="Peter Miller" w:date="2019-08-28T13:59:00Z">
              <w:r w:rsidDel="000D4F34">
                <w:delText xml:space="preserve">[e.g. </w:delText>
              </w:r>
              <w:r w:rsidR="0021210E" w:rsidRPr="000754EC" w:rsidDel="000D4F34">
                <w:delText xml:space="preserve">within a </w:delText>
              </w:r>
              <w:r w:rsidRPr="000754EC" w:rsidDel="000D4F34">
                <w:delText>specific time period]</w:delText>
              </w:r>
            </w:del>
          </w:p>
          <w:p w14:paraId="00A3F184" w14:textId="39DCE857" w:rsidR="0021210E" w:rsidRPr="000754EC" w:rsidRDefault="0021210E" w:rsidP="00AB0B4C">
            <w:pPr>
              <w:pStyle w:val="SIBulletList2"/>
            </w:pPr>
            <w:del w:id="190" w:author="Peter Miller" w:date="2019-08-28T13:59:00Z">
              <w:r w:rsidDel="000D4F34">
                <w:delText>[final point only ends with a full stop</w:delText>
              </w:r>
            </w:del>
            <w:proofErr w:type="gramStart"/>
            <w:ins w:id="191" w:author="Peter Miller" w:date="2019-08-28T13:59:00Z">
              <w:r w:rsidR="000D4F34">
                <w:t>requirements</w:t>
              </w:r>
            </w:ins>
            <w:proofErr w:type="gramEnd"/>
            <w:r>
              <w:t>.</w:t>
            </w:r>
            <w:del w:id="192" w:author="Peter Miller" w:date="2019-08-28T13:59:00Z">
              <w:r w:rsidDel="000D4F34">
                <w:delText>]</w:delText>
              </w:r>
            </w:del>
          </w:p>
          <w:p w14:paraId="2C75086E" w14:textId="77777777" w:rsidR="0021210E" w:rsidRDefault="0021210E" w:rsidP="000754EC">
            <w:pPr>
              <w:pStyle w:val="SIText"/>
            </w:pPr>
          </w:p>
          <w:p w14:paraId="20D135A3" w14:textId="0B6C3242" w:rsidR="007134FE" w:rsidRPr="000754EC" w:rsidDel="00AB0B4C" w:rsidRDefault="007134FE" w:rsidP="00AB0B4C">
            <w:pPr>
              <w:pStyle w:val="SIText"/>
              <w:rPr>
                <w:del w:id="193" w:author="Peter Miller" w:date="2019-08-28T13:59:00Z"/>
              </w:rPr>
            </w:pPr>
            <w:r w:rsidRPr="006452B8">
              <w:t xml:space="preserve">Assessors of this unit </w:t>
            </w:r>
            <w:r w:rsidRPr="000754EC">
              <w:t>must satisfy the requirements for assessors in applicable vocational education and training legislation, frameworks and/or standards.</w:t>
            </w:r>
            <w:bookmarkStart w:id="194" w:name="_GoBack"/>
            <w:bookmarkEnd w:id="194"/>
          </w:p>
          <w:p w14:paraId="15036CBF" w14:textId="045579B1" w:rsidR="007134FE" w:rsidDel="00AB0B4C" w:rsidRDefault="007134FE">
            <w:pPr>
              <w:pStyle w:val="SIText"/>
              <w:rPr>
                <w:del w:id="195" w:author="Peter Miller" w:date="2019-08-28T13:59:00Z"/>
              </w:rPr>
            </w:pPr>
          </w:p>
          <w:p w14:paraId="3F6F91E6" w14:textId="60D66ADE" w:rsidR="003144E6" w:rsidRPr="00E40225" w:rsidDel="00AB0B4C" w:rsidRDefault="003144E6" w:rsidP="006D4F02">
            <w:pPr>
              <w:pStyle w:val="SIText"/>
              <w:rPr>
                <w:del w:id="196" w:author="Peter Miller" w:date="2019-08-28T13:59:00Z"/>
                <w:rStyle w:val="SITemporaryText"/>
              </w:rPr>
            </w:pPr>
            <w:del w:id="197" w:author="Peter Miller" w:date="2019-08-28T13:59:00Z">
              <w:r w:rsidRPr="00E40225" w:rsidDel="00AB0B4C">
                <w:rPr>
                  <w:rStyle w:val="SITemporaryText"/>
                </w:rPr>
                <w:delText>Delete the following if there are no additional assessor requirements.</w:delText>
              </w:r>
            </w:del>
          </w:p>
          <w:p w14:paraId="363CF0B8" w14:textId="2AE2F2C9" w:rsidR="007134FE" w:rsidRPr="000754EC" w:rsidDel="00AB0B4C" w:rsidRDefault="007134FE">
            <w:pPr>
              <w:pStyle w:val="SIText"/>
              <w:rPr>
                <w:del w:id="198" w:author="Peter Miller" w:date="2019-08-28T13:59:00Z"/>
              </w:rPr>
            </w:pPr>
            <w:del w:id="199" w:author="Peter Miller" w:date="2019-08-28T13:59:00Z">
              <w:r w:rsidDel="00AB0B4C">
                <w:delText>[In addition, the following specific assessor requirements apply to this unit:</w:delText>
              </w:r>
            </w:del>
          </w:p>
          <w:p w14:paraId="5AEBA200" w14:textId="1F51BC2B" w:rsidR="007134FE" w:rsidRPr="000754EC" w:rsidDel="00AB0B4C" w:rsidRDefault="007134FE" w:rsidP="006D4F02">
            <w:pPr>
              <w:pStyle w:val="SIText"/>
              <w:rPr>
                <w:del w:id="200" w:author="Peter Miller" w:date="2019-08-28T13:59:00Z"/>
                <w:rFonts w:eastAsia="Calibri"/>
              </w:rPr>
            </w:pPr>
            <w:del w:id="201" w:author="Peter Miller" w:date="2019-08-28T13:59:00Z">
              <w:r w:rsidRPr="000754EC" w:rsidDel="00AB0B4C">
                <w:rPr>
                  <w:rFonts w:eastAsia="Calibri"/>
                </w:rPr>
                <w:delText>SI Bullet List 1</w:delText>
              </w:r>
            </w:del>
          </w:p>
          <w:p w14:paraId="1CB2CE11" w14:textId="7DC6035E" w:rsidR="007134FE" w:rsidRPr="000754EC" w:rsidDel="00AB0B4C" w:rsidRDefault="007134FE" w:rsidP="006D4F02">
            <w:pPr>
              <w:pStyle w:val="SIText"/>
              <w:rPr>
                <w:del w:id="202" w:author="Peter Miller" w:date="2019-08-28T13:59:00Z"/>
                <w:rFonts w:eastAsia="Calibri"/>
              </w:rPr>
            </w:pPr>
            <w:del w:id="203" w:author="Peter Miller" w:date="2019-08-28T13:59:00Z">
              <w:r w:rsidRPr="000754EC" w:rsidDel="00AB0B4C">
                <w:rPr>
                  <w:rFonts w:eastAsia="Calibri"/>
                </w:rPr>
                <w:delText>SI Bullet List 1:</w:delText>
              </w:r>
            </w:del>
          </w:p>
          <w:p w14:paraId="12982384" w14:textId="2751E288" w:rsidR="00F1480E" w:rsidRPr="000754EC" w:rsidRDefault="007134FE" w:rsidP="006D4F02">
            <w:pPr>
              <w:pStyle w:val="SIText"/>
              <w:rPr>
                <w:rFonts w:eastAsia="Calibri"/>
              </w:rPr>
            </w:pPr>
            <w:del w:id="204" w:author="Peter Miller" w:date="2019-08-28T13:59:00Z">
              <w:r w:rsidRPr="000754EC" w:rsidDel="00AB0B4C">
                <w:rPr>
                  <w:rFonts w:eastAsia="Calibri"/>
                </w:rPr>
                <w:delText>SI Bullet List 2.]</w:delText>
              </w:r>
            </w:del>
          </w:p>
        </w:tc>
      </w:tr>
    </w:tbl>
    <w:p w14:paraId="52B55D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9F529C" w14:textId="77777777" w:rsidTr="004679E3">
        <w:tc>
          <w:tcPr>
            <w:tcW w:w="990" w:type="pct"/>
            <w:shd w:val="clear" w:color="auto" w:fill="auto"/>
          </w:tcPr>
          <w:p w14:paraId="12DB1587" w14:textId="77777777" w:rsidR="00F1480E" w:rsidRPr="000754EC" w:rsidRDefault="00D71E43" w:rsidP="000754EC">
            <w:pPr>
              <w:pStyle w:val="SIHeading2"/>
            </w:pPr>
            <w:r w:rsidRPr="002C55E9">
              <w:t>L</w:t>
            </w:r>
            <w:r w:rsidRPr="000754EC">
              <w:t>inks</w:t>
            </w:r>
          </w:p>
        </w:tc>
        <w:tc>
          <w:tcPr>
            <w:tcW w:w="4010" w:type="pct"/>
            <w:shd w:val="clear" w:color="auto" w:fill="auto"/>
          </w:tcPr>
          <w:p w14:paraId="79D5900A" w14:textId="11E15324" w:rsidR="002970C3" w:rsidRPr="000754EC" w:rsidDel="006433E6" w:rsidRDefault="002970C3" w:rsidP="000D4F34">
            <w:pPr>
              <w:pStyle w:val="SIText"/>
              <w:rPr>
                <w:del w:id="205" w:author="Peter Miller" w:date="2019-08-28T13:20:00Z"/>
              </w:rPr>
            </w:pPr>
            <w:r>
              <w:t xml:space="preserve">Companion Volumes, including Implementation </w:t>
            </w:r>
            <w:r w:rsidR="00346FDC">
              <w:t xml:space="preserve">Guides, are available at </w:t>
            </w:r>
            <w:proofErr w:type="spellStart"/>
            <w:r w:rsidR="00346FDC">
              <w:t>VETNet</w:t>
            </w:r>
            <w:proofErr w:type="spellEnd"/>
            <w:r w:rsidR="00346FDC">
              <w:t>:</w:t>
            </w:r>
            <w:ins w:id="206" w:author="Peter Miller" w:date="2019-08-28T13:20:00Z">
              <w:r w:rsidR="006433E6">
                <w:t xml:space="preserve"> </w:t>
              </w:r>
            </w:ins>
          </w:p>
          <w:p w14:paraId="1103D216" w14:textId="7C5D5643" w:rsidR="00F1480E" w:rsidRPr="000754EC" w:rsidRDefault="006433E6">
            <w:pPr>
              <w:pStyle w:val="SIText"/>
            </w:pPr>
            <w:ins w:id="207" w:author="Peter Miller" w:date="2019-08-28T13:20:00Z">
              <w:r>
                <w:fldChar w:fldCharType="begin"/>
              </w:r>
              <w:r>
                <w:instrText xml:space="preserve"> HYPERLINK "</w:instrText>
              </w:r>
            </w:ins>
            <w:r w:rsidRPr="003F6C65">
              <w:instrText>https://vetnet.education.gov.au/Pages/TrainingDocs.aspx?q=c6399549-9c62-4a5e-bf1a-524b2322cf72</w:instrText>
            </w:r>
            <w:ins w:id="208" w:author="Peter Miller" w:date="2019-08-28T13:20:00Z">
              <w:r>
                <w:instrText xml:space="preserve">" </w:instrText>
              </w:r>
              <w:r>
                <w:fldChar w:fldCharType="separate"/>
              </w:r>
            </w:ins>
            <w:r w:rsidRPr="00E66FAB">
              <w:t>https://vetnet.education.gov.au/Pages/TrainingDocs.aspx?q=c6399549-9c62-4a5e-bf1a-524b2322cf72</w:t>
            </w:r>
            <w:ins w:id="209" w:author="Peter Miller" w:date="2019-08-28T13:20:00Z">
              <w:r>
                <w:fldChar w:fldCharType="end"/>
              </w:r>
            </w:ins>
          </w:p>
        </w:tc>
      </w:tr>
    </w:tbl>
    <w:p w14:paraId="2D31027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07D45" w14:textId="77777777" w:rsidR="00EF0AFB" w:rsidRDefault="00EF0AFB" w:rsidP="00BF3F0A">
      <w:r>
        <w:separator/>
      </w:r>
    </w:p>
    <w:p w14:paraId="5942A54B" w14:textId="77777777" w:rsidR="00EF0AFB" w:rsidRDefault="00EF0AFB"/>
  </w:endnote>
  <w:endnote w:type="continuationSeparator" w:id="0">
    <w:p w14:paraId="6CA68B69" w14:textId="77777777" w:rsidR="00EF0AFB" w:rsidRDefault="00EF0AFB" w:rsidP="00BF3F0A">
      <w:r>
        <w:continuationSeparator/>
      </w:r>
    </w:p>
    <w:p w14:paraId="4C3F1C07" w14:textId="77777777" w:rsidR="00EF0AFB" w:rsidRDefault="00EF0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B28E13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C2607">
          <w:rPr>
            <w:noProof/>
          </w:rPr>
          <w:t>4</w:t>
        </w:r>
        <w:r w:rsidRPr="000754EC">
          <w:fldChar w:fldCharType="end"/>
        </w:r>
      </w:p>
      <w:p w14:paraId="1A549FC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B822999"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8AC38" w14:textId="77777777" w:rsidR="00EF0AFB" w:rsidRDefault="00EF0AFB" w:rsidP="00BF3F0A">
      <w:r>
        <w:separator/>
      </w:r>
    </w:p>
    <w:p w14:paraId="24B39758" w14:textId="77777777" w:rsidR="00EF0AFB" w:rsidRDefault="00EF0AFB"/>
  </w:footnote>
  <w:footnote w:type="continuationSeparator" w:id="0">
    <w:p w14:paraId="5D912E9F" w14:textId="77777777" w:rsidR="00EF0AFB" w:rsidRDefault="00EF0AFB" w:rsidP="00BF3F0A">
      <w:r>
        <w:continuationSeparator/>
      </w:r>
    </w:p>
    <w:p w14:paraId="25B66088" w14:textId="77777777" w:rsidR="00EF0AFB" w:rsidRDefault="00EF0A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57CB6" w14:textId="1C31DAF2" w:rsidR="009C2650" w:rsidRPr="0015089D" w:rsidRDefault="008C2607" w:rsidP="0015089D">
    <w:customXmlInsRangeStart w:id="210" w:author="Peter Miller" w:date="2019-08-28T13:19:00Z"/>
    <w:sdt>
      <w:sdtPr>
        <w:rPr>
          <w:lang w:eastAsia="en-US"/>
        </w:rPr>
        <w:id w:val="-1224364826"/>
        <w:docPartObj>
          <w:docPartGallery w:val="Watermarks"/>
          <w:docPartUnique/>
        </w:docPartObj>
      </w:sdtPr>
      <w:sdtEndPr/>
      <w:sdtContent>
        <w:customXmlInsRangeEnd w:id="210"/>
        <w:ins w:id="211" w:author="Peter Miller" w:date="2019-08-28T13:19:00Z">
          <w:r>
            <w:rPr>
              <w:lang w:val="en-US" w:eastAsia="en-US"/>
            </w:rPr>
            <w:pict w14:anchorId="038703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12" w:author="Peter Miller" w:date="2019-08-28T13:19:00Z"/>
      </w:sdtContent>
    </w:sdt>
    <w:customXmlInsRangeEnd w:id="212"/>
    <w:r w:rsidR="0015089D" w:rsidRPr="0015089D">
      <w:rPr>
        <w:lang w:eastAsia="en-US"/>
      </w:rPr>
      <w:t>AHCPCM304 Report on health and condition of trees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B70E89"/>
    <w:multiLevelType w:val="multilevel"/>
    <w:tmpl w:val="8F4849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4E5304"/>
    <w:multiLevelType w:val="multilevel"/>
    <w:tmpl w:val="2F3C8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BE30240"/>
    <w:multiLevelType w:val="multilevel"/>
    <w:tmpl w:val="1A30FA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7"/>
  </w:num>
  <w:num w:numId="17">
    <w:abstractNumId w:val="4"/>
  </w:num>
  <w:num w:numId="18">
    <w:abstractNumId w:val="16"/>
  </w:num>
  <w:num w:numId="19">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4F34"/>
    <w:rsid w:val="000E25E6"/>
    <w:rsid w:val="000E2C86"/>
    <w:rsid w:val="000F29F2"/>
    <w:rsid w:val="00101659"/>
    <w:rsid w:val="00105AEA"/>
    <w:rsid w:val="001078BF"/>
    <w:rsid w:val="00133957"/>
    <w:rsid w:val="001372F6"/>
    <w:rsid w:val="00144385"/>
    <w:rsid w:val="00146EEC"/>
    <w:rsid w:val="0015089D"/>
    <w:rsid w:val="00151D55"/>
    <w:rsid w:val="00151D93"/>
    <w:rsid w:val="00156EF3"/>
    <w:rsid w:val="00166444"/>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09D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24C"/>
    <w:rsid w:val="003B3493"/>
    <w:rsid w:val="003C13AE"/>
    <w:rsid w:val="003D2E73"/>
    <w:rsid w:val="003E72B6"/>
    <w:rsid w:val="003E7BBE"/>
    <w:rsid w:val="003F6C65"/>
    <w:rsid w:val="004127E3"/>
    <w:rsid w:val="0043212E"/>
    <w:rsid w:val="00434366"/>
    <w:rsid w:val="00434ECE"/>
    <w:rsid w:val="00444423"/>
    <w:rsid w:val="00452F3E"/>
    <w:rsid w:val="004640AE"/>
    <w:rsid w:val="004679E3"/>
    <w:rsid w:val="00472F8A"/>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C7AFA"/>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3E6"/>
    <w:rsid w:val="00643D1B"/>
    <w:rsid w:val="00644B16"/>
    <w:rsid w:val="006452B8"/>
    <w:rsid w:val="00652E62"/>
    <w:rsid w:val="00686A49"/>
    <w:rsid w:val="00687B62"/>
    <w:rsid w:val="00690C44"/>
    <w:rsid w:val="006957FC"/>
    <w:rsid w:val="006969D9"/>
    <w:rsid w:val="006A2B68"/>
    <w:rsid w:val="006C2F32"/>
    <w:rsid w:val="006D38C3"/>
    <w:rsid w:val="006D4448"/>
    <w:rsid w:val="006D4F02"/>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607"/>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49F"/>
    <w:rsid w:val="00A0695B"/>
    <w:rsid w:val="00A13052"/>
    <w:rsid w:val="00A216A8"/>
    <w:rsid w:val="00A223A6"/>
    <w:rsid w:val="00A3639E"/>
    <w:rsid w:val="00A5092E"/>
    <w:rsid w:val="00A554D6"/>
    <w:rsid w:val="00A56E14"/>
    <w:rsid w:val="00A6476B"/>
    <w:rsid w:val="00A76C6C"/>
    <w:rsid w:val="00A84F38"/>
    <w:rsid w:val="00A87356"/>
    <w:rsid w:val="00A92DD1"/>
    <w:rsid w:val="00AA5338"/>
    <w:rsid w:val="00AB0B4C"/>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0531"/>
    <w:rsid w:val="00BA1CB1"/>
    <w:rsid w:val="00BA4178"/>
    <w:rsid w:val="00BA482D"/>
    <w:rsid w:val="00BB1755"/>
    <w:rsid w:val="00BB23F4"/>
    <w:rsid w:val="00BC3158"/>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51A7"/>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0AFB"/>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252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BB010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920030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3391668">
      <w:bodyDiv w:val="1"/>
      <w:marLeft w:val="0"/>
      <w:marRight w:val="0"/>
      <w:marTop w:val="0"/>
      <w:marBottom w:val="0"/>
      <w:divBdr>
        <w:top w:val="none" w:sz="0" w:space="0" w:color="auto"/>
        <w:left w:val="none" w:sz="0" w:space="0" w:color="auto"/>
        <w:bottom w:val="none" w:sz="0" w:space="0" w:color="auto"/>
        <w:right w:val="none" w:sz="0" w:space="0" w:color="auto"/>
      </w:divBdr>
    </w:div>
    <w:div w:id="17234771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C226AB7B-3AC7-45AF-94BF-449876B4E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DD30DF6-8D0E-4C2B-B923-8BB63D30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2019-09-04T22:04:00Z</dcterms:created>
  <dcterms:modified xsi:type="dcterms:W3CDTF">2019-09-04T22:04:00Z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